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0EB4E32" w14:textId="77777777" w:rsidR="008978D3"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CENTRO UNIVERSITÁRIO UNIOPET</w:t>
      </w:r>
    </w:p>
    <w:p w14:paraId="7E239799" w14:textId="77777777" w:rsidR="008978D3" w:rsidRDefault="008978D3">
      <w:pPr>
        <w:jc w:val="center"/>
        <w:rPr>
          <w:rFonts w:ascii="Times New Roman" w:eastAsia="Times New Roman" w:hAnsi="Times New Roman" w:cs="Times New Roman"/>
          <w:sz w:val="24"/>
          <w:szCs w:val="24"/>
        </w:rPr>
      </w:pPr>
    </w:p>
    <w:p w14:paraId="367BB4B4" w14:textId="77777777" w:rsidR="008978D3" w:rsidRDefault="008978D3">
      <w:pPr>
        <w:jc w:val="center"/>
        <w:rPr>
          <w:rFonts w:ascii="Times New Roman" w:eastAsia="Times New Roman" w:hAnsi="Times New Roman" w:cs="Times New Roman"/>
          <w:sz w:val="24"/>
          <w:szCs w:val="24"/>
        </w:rPr>
      </w:pPr>
    </w:p>
    <w:p w14:paraId="42D03B6D" w14:textId="77777777" w:rsidR="008978D3" w:rsidRDefault="008978D3">
      <w:pPr>
        <w:jc w:val="center"/>
        <w:rPr>
          <w:rFonts w:ascii="Times New Roman" w:eastAsia="Times New Roman" w:hAnsi="Times New Roman" w:cs="Times New Roman"/>
          <w:sz w:val="24"/>
          <w:szCs w:val="24"/>
        </w:rPr>
      </w:pPr>
    </w:p>
    <w:p w14:paraId="49849CDD" w14:textId="77777777" w:rsidR="008978D3" w:rsidRDefault="008978D3">
      <w:pPr>
        <w:jc w:val="center"/>
        <w:rPr>
          <w:rFonts w:ascii="Times New Roman" w:eastAsia="Times New Roman" w:hAnsi="Times New Roman" w:cs="Times New Roman"/>
          <w:sz w:val="24"/>
          <w:szCs w:val="24"/>
        </w:rPr>
      </w:pPr>
    </w:p>
    <w:p w14:paraId="7F82A312" w14:textId="77777777" w:rsidR="008978D3" w:rsidRDefault="008978D3">
      <w:pPr>
        <w:jc w:val="center"/>
        <w:rPr>
          <w:rFonts w:ascii="Times New Roman" w:eastAsia="Times New Roman" w:hAnsi="Times New Roman" w:cs="Times New Roman"/>
          <w:sz w:val="24"/>
          <w:szCs w:val="24"/>
        </w:rPr>
      </w:pPr>
    </w:p>
    <w:p w14:paraId="51B6F31B" w14:textId="77777777" w:rsidR="008978D3" w:rsidRDefault="00000000">
      <w:pPr>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VINICIUS LUCIANO DE SOUZA</w:t>
      </w:r>
    </w:p>
    <w:p w14:paraId="72993F87" w14:textId="77777777" w:rsidR="008978D3" w:rsidRDefault="00000000">
      <w:pPr>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LUANA PERACINI MARCONDES DO AMARAL</w:t>
      </w:r>
    </w:p>
    <w:p w14:paraId="7C270D62" w14:textId="77777777" w:rsidR="008978D3" w:rsidRDefault="00000000">
      <w:pPr>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LEONARDO GONÇALVES DE BRITO</w:t>
      </w:r>
    </w:p>
    <w:p w14:paraId="013965D0" w14:textId="77777777" w:rsidR="008978D3" w:rsidRPr="00DB249E" w:rsidRDefault="00000000">
      <w:pPr>
        <w:pBdr>
          <w:top w:val="nil"/>
          <w:left w:val="nil"/>
          <w:bottom w:val="nil"/>
          <w:right w:val="nil"/>
          <w:between w:val="nil"/>
        </w:pBdr>
        <w:jc w:val="center"/>
        <w:rPr>
          <w:rFonts w:ascii="Times New Roman" w:eastAsia="Times New Roman" w:hAnsi="Times New Roman" w:cs="Times New Roman"/>
          <w:sz w:val="24"/>
          <w:szCs w:val="24"/>
          <w:lang w:val="en-US"/>
        </w:rPr>
      </w:pPr>
      <w:r w:rsidRPr="00DB249E">
        <w:rPr>
          <w:rFonts w:ascii="Times New Roman" w:eastAsia="Times New Roman" w:hAnsi="Times New Roman" w:cs="Times New Roman"/>
          <w:sz w:val="24"/>
          <w:szCs w:val="24"/>
          <w:lang w:val="en-US"/>
        </w:rPr>
        <w:t>ISABELLE CRISTINE HALUCH</w:t>
      </w:r>
    </w:p>
    <w:p w14:paraId="12037DC2" w14:textId="77777777" w:rsidR="008978D3" w:rsidRPr="00500FBF" w:rsidRDefault="00000000">
      <w:pPr>
        <w:pBdr>
          <w:top w:val="nil"/>
          <w:left w:val="nil"/>
          <w:bottom w:val="nil"/>
          <w:right w:val="nil"/>
          <w:between w:val="nil"/>
        </w:pBdr>
        <w:jc w:val="center"/>
        <w:rPr>
          <w:rFonts w:ascii="Times New Roman" w:eastAsia="Times New Roman" w:hAnsi="Times New Roman" w:cs="Times New Roman"/>
          <w:sz w:val="24"/>
          <w:szCs w:val="24"/>
        </w:rPr>
      </w:pPr>
      <w:r w:rsidRPr="00500FBF">
        <w:rPr>
          <w:rFonts w:ascii="Times New Roman" w:eastAsia="Times New Roman" w:hAnsi="Times New Roman" w:cs="Times New Roman"/>
          <w:sz w:val="24"/>
          <w:szCs w:val="24"/>
        </w:rPr>
        <w:t>WESLEY FABRÍCIO SCOLARO</w:t>
      </w:r>
    </w:p>
    <w:p w14:paraId="2A5124E8" w14:textId="77777777" w:rsidR="008978D3" w:rsidRDefault="008978D3">
      <w:pPr>
        <w:pBdr>
          <w:top w:val="nil"/>
          <w:left w:val="nil"/>
          <w:bottom w:val="nil"/>
          <w:right w:val="nil"/>
          <w:between w:val="nil"/>
        </w:pBdr>
        <w:jc w:val="center"/>
        <w:rPr>
          <w:rFonts w:ascii="Times New Roman" w:eastAsia="Times New Roman" w:hAnsi="Times New Roman" w:cs="Times New Roman"/>
          <w:sz w:val="24"/>
          <w:szCs w:val="24"/>
        </w:rPr>
      </w:pPr>
    </w:p>
    <w:p w14:paraId="4F035B11" w14:textId="77777777" w:rsidR="003C7C68" w:rsidRDefault="003C7C68">
      <w:pPr>
        <w:pBdr>
          <w:top w:val="nil"/>
          <w:left w:val="nil"/>
          <w:bottom w:val="nil"/>
          <w:right w:val="nil"/>
          <w:between w:val="nil"/>
        </w:pBdr>
        <w:jc w:val="center"/>
        <w:rPr>
          <w:rFonts w:ascii="Times New Roman" w:eastAsia="Times New Roman" w:hAnsi="Times New Roman" w:cs="Times New Roman"/>
          <w:sz w:val="24"/>
          <w:szCs w:val="24"/>
        </w:rPr>
      </w:pPr>
    </w:p>
    <w:p w14:paraId="0601A679" w14:textId="77777777" w:rsidR="008978D3" w:rsidRDefault="008978D3">
      <w:pPr>
        <w:pBdr>
          <w:top w:val="nil"/>
          <w:left w:val="nil"/>
          <w:bottom w:val="nil"/>
          <w:right w:val="nil"/>
          <w:between w:val="nil"/>
        </w:pBdr>
        <w:jc w:val="center"/>
        <w:rPr>
          <w:rFonts w:ascii="Times New Roman" w:eastAsia="Times New Roman" w:hAnsi="Times New Roman" w:cs="Times New Roman"/>
          <w:sz w:val="24"/>
          <w:szCs w:val="24"/>
        </w:rPr>
      </w:pPr>
    </w:p>
    <w:p w14:paraId="085C250C" w14:textId="77777777" w:rsidR="008978D3" w:rsidRDefault="008978D3">
      <w:pPr>
        <w:jc w:val="center"/>
        <w:rPr>
          <w:rFonts w:ascii="Times New Roman" w:eastAsia="Times New Roman" w:hAnsi="Times New Roman" w:cs="Times New Roman"/>
          <w:sz w:val="24"/>
          <w:szCs w:val="24"/>
        </w:rPr>
      </w:pPr>
    </w:p>
    <w:p w14:paraId="5205F837" w14:textId="77777777" w:rsidR="008978D3" w:rsidRDefault="008978D3">
      <w:pPr>
        <w:jc w:val="center"/>
        <w:rPr>
          <w:rFonts w:ascii="Times New Roman" w:eastAsia="Times New Roman" w:hAnsi="Times New Roman" w:cs="Times New Roman"/>
          <w:sz w:val="24"/>
          <w:szCs w:val="24"/>
        </w:rPr>
      </w:pPr>
    </w:p>
    <w:p w14:paraId="4A1036AD" w14:textId="77777777" w:rsidR="008978D3" w:rsidRDefault="008978D3">
      <w:pPr>
        <w:jc w:val="center"/>
        <w:rPr>
          <w:rFonts w:ascii="Times New Roman" w:eastAsia="Times New Roman" w:hAnsi="Times New Roman" w:cs="Times New Roman"/>
          <w:sz w:val="24"/>
          <w:szCs w:val="24"/>
        </w:rPr>
      </w:pPr>
    </w:p>
    <w:p w14:paraId="6B0E612A" w14:textId="77777777" w:rsidR="008978D3" w:rsidRDefault="008978D3">
      <w:pPr>
        <w:jc w:val="center"/>
        <w:rPr>
          <w:rFonts w:ascii="Times New Roman" w:eastAsia="Times New Roman" w:hAnsi="Times New Roman" w:cs="Times New Roman"/>
          <w:sz w:val="24"/>
          <w:szCs w:val="24"/>
        </w:rPr>
      </w:pPr>
    </w:p>
    <w:p w14:paraId="21B26BB1" w14:textId="77777777" w:rsidR="008978D3" w:rsidRDefault="008978D3">
      <w:pPr>
        <w:jc w:val="center"/>
        <w:rPr>
          <w:rFonts w:ascii="Times New Roman" w:eastAsia="Times New Roman" w:hAnsi="Times New Roman" w:cs="Times New Roman"/>
          <w:sz w:val="24"/>
          <w:szCs w:val="24"/>
        </w:rPr>
      </w:pPr>
    </w:p>
    <w:p w14:paraId="54DA1A46" w14:textId="77777777" w:rsidR="008978D3" w:rsidRDefault="008978D3">
      <w:pPr>
        <w:jc w:val="center"/>
        <w:rPr>
          <w:rFonts w:ascii="Times New Roman" w:eastAsia="Times New Roman" w:hAnsi="Times New Roman" w:cs="Times New Roman"/>
          <w:sz w:val="24"/>
          <w:szCs w:val="24"/>
        </w:rPr>
      </w:pPr>
    </w:p>
    <w:p w14:paraId="4E2ED961" w14:textId="77777777" w:rsidR="008978D3" w:rsidRDefault="008978D3">
      <w:pPr>
        <w:jc w:val="center"/>
        <w:rPr>
          <w:rFonts w:ascii="Times New Roman" w:eastAsia="Times New Roman" w:hAnsi="Times New Roman" w:cs="Times New Roman"/>
          <w:sz w:val="24"/>
          <w:szCs w:val="24"/>
        </w:rPr>
      </w:pPr>
    </w:p>
    <w:p w14:paraId="765631EE" w14:textId="77777777" w:rsidR="008978D3"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Desenvolvimento de site de lanchonete como solução para as altas taxas de comissão dos aplicativos de delivery</w:t>
      </w:r>
    </w:p>
    <w:p w14:paraId="63C6738A" w14:textId="77777777" w:rsidR="008978D3" w:rsidRDefault="008978D3">
      <w:pPr>
        <w:jc w:val="center"/>
        <w:rPr>
          <w:rFonts w:ascii="Times New Roman" w:eastAsia="Times New Roman" w:hAnsi="Times New Roman" w:cs="Times New Roman"/>
          <w:sz w:val="24"/>
          <w:szCs w:val="24"/>
        </w:rPr>
      </w:pPr>
    </w:p>
    <w:p w14:paraId="4F4B6D8B" w14:textId="77777777" w:rsidR="008978D3" w:rsidRDefault="008978D3">
      <w:pPr>
        <w:jc w:val="center"/>
        <w:rPr>
          <w:rFonts w:ascii="Times New Roman" w:eastAsia="Times New Roman" w:hAnsi="Times New Roman" w:cs="Times New Roman"/>
          <w:sz w:val="24"/>
          <w:szCs w:val="24"/>
        </w:rPr>
      </w:pPr>
    </w:p>
    <w:p w14:paraId="1BB6435E" w14:textId="77777777" w:rsidR="008978D3" w:rsidRDefault="008978D3">
      <w:pPr>
        <w:jc w:val="center"/>
        <w:rPr>
          <w:rFonts w:ascii="Times New Roman" w:eastAsia="Times New Roman" w:hAnsi="Times New Roman" w:cs="Times New Roman"/>
          <w:sz w:val="24"/>
          <w:szCs w:val="24"/>
        </w:rPr>
      </w:pPr>
    </w:p>
    <w:p w14:paraId="3A4326C5" w14:textId="77777777" w:rsidR="008978D3" w:rsidRDefault="008978D3">
      <w:pPr>
        <w:jc w:val="center"/>
        <w:rPr>
          <w:rFonts w:ascii="Times New Roman" w:eastAsia="Times New Roman" w:hAnsi="Times New Roman" w:cs="Times New Roman"/>
          <w:sz w:val="24"/>
          <w:szCs w:val="24"/>
        </w:rPr>
      </w:pPr>
    </w:p>
    <w:p w14:paraId="3D332131" w14:textId="77777777" w:rsidR="008978D3" w:rsidRDefault="008978D3">
      <w:pPr>
        <w:jc w:val="center"/>
        <w:rPr>
          <w:rFonts w:ascii="Times New Roman" w:eastAsia="Times New Roman" w:hAnsi="Times New Roman" w:cs="Times New Roman"/>
          <w:sz w:val="24"/>
          <w:szCs w:val="24"/>
        </w:rPr>
      </w:pPr>
    </w:p>
    <w:p w14:paraId="6D8D3588" w14:textId="77777777" w:rsidR="008978D3" w:rsidRDefault="008978D3">
      <w:pPr>
        <w:jc w:val="center"/>
        <w:rPr>
          <w:rFonts w:ascii="Times New Roman" w:eastAsia="Times New Roman" w:hAnsi="Times New Roman" w:cs="Times New Roman"/>
          <w:sz w:val="24"/>
          <w:szCs w:val="24"/>
        </w:rPr>
      </w:pPr>
    </w:p>
    <w:p w14:paraId="5D4B8F5A" w14:textId="77777777" w:rsidR="008978D3" w:rsidRDefault="008978D3">
      <w:pPr>
        <w:jc w:val="center"/>
        <w:rPr>
          <w:rFonts w:ascii="Times New Roman" w:eastAsia="Times New Roman" w:hAnsi="Times New Roman" w:cs="Times New Roman"/>
          <w:sz w:val="24"/>
          <w:szCs w:val="24"/>
        </w:rPr>
      </w:pPr>
    </w:p>
    <w:p w14:paraId="36C74DBB" w14:textId="77777777" w:rsidR="008978D3" w:rsidRDefault="008978D3">
      <w:pPr>
        <w:jc w:val="center"/>
        <w:rPr>
          <w:rFonts w:ascii="Times New Roman" w:eastAsia="Times New Roman" w:hAnsi="Times New Roman" w:cs="Times New Roman"/>
          <w:sz w:val="24"/>
          <w:szCs w:val="24"/>
        </w:rPr>
      </w:pPr>
    </w:p>
    <w:p w14:paraId="16FDD734" w14:textId="77777777" w:rsidR="008978D3" w:rsidRDefault="008978D3">
      <w:pPr>
        <w:jc w:val="center"/>
        <w:rPr>
          <w:rFonts w:ascii="Times New Roman" w:eastAsia="Times New Roman" w:hAnsi="Times New Roman" w:cs="Times New Roman"/>
          <w:sz w:val="24"/>
          <w:szCs w:val="24"/>
        </w:rPr>
      </w:pPr>
    </w:p>
    <w:p w14:paraId="23359852" w14:textId="77777777" w:rsidR="008978D3" w:rsidRDefault="008978D3">
      <w:pPr>
        <w:jc w:val="center"/>
        <w:rPr>
          <w:rFonts w:ascii="Times New Roman" w:eastAsia="Times New Roman" w:hAnsi="Times New Roman" w:cs="Times New Roman"/>
          <w:sz w:val="24"/>
          <w:szCs w:val="24"/>
        </w:rPr>
      </w:pPr>
    </w:p>
    <w:p w14:paraId="5A213EA1" w14:textId="77777777" w:rsidR="008978D3" w:rsidRDefault="008978D3">
      <w:pPr>
        <w:jc w:val="center"/>
        <w:rPr>
          <w:rFonts w:ascii="Times New Roman" w:eastAsia="Times New Roman" w:hAnsi="Times New Roman" w:cs="Times New Roman"/>
          <w:sz w:val="24"/>
          <w:szCs w:val="24"/>
        </w:rPr>
      </w:pPr>
    </w:p>
    <w:p w14:paraId="486C9336" w14:textId="77777777" w:rsidR="008978D3" w:rsidRDefault="008978D3">
      <w:pPr>
        <w:jc w:val="center"/>
        <w:rPr>
          <w:rFonts w:ascii="Times New Roman" w:eastAsia="Times New Roman" w:hAnsi="Times New Roman" w:cs="Times New Roman"/>
          <w:sz w:val="24"/>
          <w:szCs w:val="24"/>
        </w:rPr>
      </w:pPr>
    </w:p>
    <w:p w14:paraId="0858479A" w14:textId="77777777" w:rsidR="008978D3" w:rsidRDefault="008978D3">
      <w:pPr>
        <w:jc w:val="center"/>
        <w:rPr>
          <w:rFonts w:ascii="Times New Roman" w:eastAsia="Times New Roman" w:hAnsi="Times New Roman" w:cs="Times New Roman"/>
          <w:sz w:val="24"/>
          <w:szCs w:val="24"/>
        </w:rPr>
      </w:pPr>
    </w:p>
    <w:p w14:paraId="3DBF8F46" w14:textId="77777777" w:rsidR="008978D3" w:rsidRDefault="008978D3">
      <w:pPr>
        <w:jc w:val="center"/>
        <w:rPr>
          <w:rFonts w:ascii="Times New Roman" w:eastAsia="Times New Roman" w:hAnsi="Times New Roman" w:cs="Times New Roman"/>
          <w:sz w:val="24"/>
          <w:szCs w:val="24"/>
        </w:rPr>
      </w:pPr>
    </w:p>
    <w:p w14:paraId="78E85056" w14:textId="77777777" w:rsidR="008978D3" w:rsidRDefault="008978D3">
      <w:pPr>
        <w:jc w:val="center"/>
        <w:rPr>
          <w:rFonts w:ascii="Times New Roman" w:eastAsia="Times New Roman" w:hAnsi="Times New Roman" w:cs="Times New Roman"/>
          <w:sz w:val="24"/>
          <w:szCs w:val="24"/>
        </w:rPr>
      </w:pPr>
    </w:p>
    <w:p w14:paraId="035EE044" w14:textId="77777777" w:rsidR="008978D3" w:rsidRDefault="008978D3">
      <w:pPr>
        <w:jc w:val="center"/>
        <w:rPr>
          <w:rFonts w:ascii="Times New Roman" w:eastAsia="Times New Roman" w:hAnsi="Times New Roman" w:cs="Times New Roman"/>
          <w:sz w:val="24"/>
          <w:szCs w:val="24"/>
        </w:rPr>
      </w:pPr>
    </w:p>
    <w:p w14:paraId="69CE4F44" w14:textId="77777777" w:rsidR="008978D3" w:rsidRDefault="008978D3">
      <w:pPr>
        <w:jc w:val="center"/>
        <w:rPr>
          <w:rFonts w:ascii="Times New Roman" w:eastAsia="Times New Roman" w:hAnsi="Times New Roman" w:cs="Times New Roman"/>
          <w:sz w:val="24"/>
          <w:szCs w:val="24"/>
        </w:rPr>
      </w:pPr>
    </w:p>
    <w:p w14:paraId="2AC3D73F" w14:textId="77777777" w:rsidR="008978D3" w:rsidRDefault="008978D3">
      <w:pPr>
        <w:jc w:val="center"/>
        <w:rPr>
          <w:rFonts w:ascii="Times New Roman" w:eastAsia="Times New Roman" w:hAnsi="Times New Roman" w:cs="Times New Roman"/>
          <w:sz w:val="24"/>
          <w:szCs w:val="24"/>
        </w:rPr>
      </w:pPr>
    </w:p>
    <w:p w14:paraId="362542CF" w14:textId="77777777" w:rsidR="008978D3" w:rsidRDefault="008978D3">
      <w:pPr>
        <w:jc w:val="center"/>
        <w:rPr>
          <w:rFonts w:ascii="Times New Roman" w:eastAsia="Times New Roman" w:hAnsi="Times New Roman" w:cs="Times New Roman"/>
          <w:sz w:val="24"/>
          <w:szCs w:val="24"/>
        </w:rPr>
      </w:pPr>
    </w:p>
    <w:p w14:paraId="4E80DE82" w14:textId="77777777" w:rsidR="008978D3" w:rsidRDefault="008978D3">
      <w:pPr>
        <w:jc w:val="center"/>
        <w:rPr>
          <w:rFonts w:ascii="Times New Roman" w:eastAsia="Times New Roman" w:hAnsi="Times New Roman" w:cs="Times New Roman"/>
          <w:sz w:val="24"/>
          <w:szCs w:val="24"/>
        </w:rPr>
      </w:pPr>
    </w:p>
    <w:p w14:paraId="40E4FCDD" w14:textId="77777777" w:rsidR="008978D3" w:rsidRDefault="008978D3">
      <w:pPr>
        <w:rPr>
          <w:rFonts w:ascii="Times New Roman" w:eastAsia="Times New Roman" w:hAnsi="Times New Roman" w:cs="Times New Roman"/>
          <w:sz w:val="24"/>
          <w:szCs w:val="24"/>
        </w:rPr>
      </w:pPr>
    </w:p>
    <w:p w14:paraId="2BC589BF" w14:textId="77777777" w:rsidR="008978D3" w:rsidRDefault="008978D3">
      <w:pPr>
        <w:rPr>
          <w:rFonts w:ascii="Times New Roman" w:eastAsia="Times New Roman" w:hAnsi="Times New Roman" w:cs="Times New Roman"/>
          <w:sz w:val="24"/>
          <w:szCs w:val="24"/>
        </w:rPr>
      </w:pPr>
    </w:p>
    <w:p w14:paraId="54422799" w14:textId="77777777" w:rsidR="008978D3"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Curitiba</w:t>
      </w:r>
    </w:p>
    <w:p w14:paraId="08F5EFCD" w14:textId="77777777" w:rsidR="008978D3" w:rsidRDefault="00000000">
      <w:pPr>
        <w:jc w:val="center"/>
        <w:rPr>
          <w:rFonts w:ascii="Times New Roman" w:eastAsia="Times New Roman" w:hAnsi="Times New Roman" w:cs="Times New Roman"/>
          <w:sz w:val="24"/>
          <w:szCs w:val="24"/>
        </w:rPr>
        <w:sectPr w:rsidR="008978D3">
          <w:pgSz w:w="11906" w:h="16838"/>
          <w:pgMar w:top="425" w:right="1440" w:bottom="1440" w:left="1440" w:header="720" w:footer="720" w:gutter="0"/>
          <w:pgNumType w:start="1"/>
          <w:cols w:space="720"/>
        </w:sectPr>
      </w:pPr>
      <w:r>
        <w:rPr>
          <w:rFonts w:ascii="Times New Roman" w:eastAsia="Times New Roman" w:hAnsi="Times New Roman" w:cs="Times New Roman"/>
          <w:sz w:val="24"/>
          <w:szCs w:val="24"/>
        </w:rPr>
        <w:t>2023</w:t>
      </w:r>
    </w:p>
    <w:p w14:paraId="5DFD4F6E" w14:textId="77777777" w:rsidR="008978D3" w:rsidRDefault="00000000">
      <w:pPr>
        <w:jc w:val="center"/>
        <w:rPr>
          <w:rFonts w:ascii="Times New Roman" w:eastAsia="Times New Roman" w:hAnsi="Times New Roman" w:cs="Times New Roman"/>
        </w:rPr>
      </w:pPr>
      <w:r>
        <w:rPr>
          <w:rFonts w:ascii="Times New Roman" w:eastAsia="Times New Roman" w:hAnsi="Times New Roman" w:cs="Times New Roman"/>
        </w:rPr>
        <w:lastRenderedPageBreak/>
        <w:t>VINICIUS LUCIANO DE SOUZA</w:t>
      </w:r>
    </w:p>
    <w:p w14:paraId="59DD257F" w14:textId="77777777" w:rsidR="008978D3" w:rsidRDefault="00000000">
      <w:pPr>
        <w:jc w:val="center"/>
        <w:rPr>
          <w:rFonts w:ascii="Times New Roman" w:eastAsia="Times New Roman" w:hAnsi="Times New Roman" w:cs="Times New Roman"/>
        </w:rPr>
      </w:pPr>
      <w:r>
        <w:rPr>
          <w:rFonts w:ascii="Times New Roman" w:eastAsia="Times New Roman" w:hAnsi="Times New Roman" w:cs="Times New Roman"/>
        </w:rPr>
        <w:t>LUANA PERACINI MARCONDES DO AMARAL</w:t>
      </w:r>
    </w:p>
    <w:p w14:paraId="13F4609E" w14:textId="77777777" w:rsidR="008978D3" w:rsidRDefault="00000000">
      <w:pPr>
        <w:jc w:val="center"/>
        <w:rPr>
          <w:rFonts w:ascii="Times New Roman" w:eastAsia="Times New Roman" w:hAnsi="Times New Roman" w:cs="Times New Roman"/>
        </w:rPr>
      </w:pPr>
      <w:r>
        <w:rPr>
          <w:rFonts w:ascii="Times New Roman" w:eastAsia="Times New Roman" w:hAnsi="Times New Roman" w:cs="Times New Roman"/>
        </w:rPr>
        <w:t>LEONARDO GONÇALVES DE BRITO</w:t>
      </w:r>
    </w:p>
    <w:p w14:paraId="212B3AF5" w14:textId="77777777" w:rsidR="008978D3" w:rsidRDefault="00000000">
      <w:pPr>
        <w:jc w:val="center"/>
        <w:rPr>
          <w:rFonts w:ascii="Times New Roman" w:eastAsia="Times New Roman" w:hAnsi="Times New Roman" w:cs="Times New Roman"/>
        </w:rPr>
      </w:pPr>
      <w:r>
        <w:rPr>
          <w:rFonts w:ascii="Times New Roman" w:eastAsia="Times New Roman" w:hAnsi="Times New Roman" w:cs="Times New Roman"/>
        </w:rPr>
        <w:t>ISABELLE CRISTINE HALUCH</w:t>
      </w:r>
    </w:p>
    <w:p w14:paraId="12818D44" w14:textId="77777777" w:rsidR="008978D3" w:rsidRDefault="00000000">
      <w:pPr>
        <w:jc w:val="center"/>
        <w:rPr>
          <w:rFonts w:ascii="Times New Roman" w:eastAsia="Times New Roman" w:hAnsi="Times New Roman" w:cs="Times New Roman"/>
        </w:rPr>
      </w:pPr>
      <w:r>
        <w:rPr>
          <w:rFonts w:ascii="Times New Roman" w:eastAsia="Times New Roman" w:hAnsi="Times New Roman" w:cs="Times New Roman"/>
        </w:rPr>
        <w:t>WESLEY FABRÍCIO SCOLARO</w:t>
      </w:r>
    </w:p>
    <w:p w14:paraId="3AC7BFF5" w14:textId="77777777" w:rsidR="008978D3" w:rsidRDefault="008978D3">
      <w:pPr>
        <w:jc w:val="center"/>
        <w:rPr>
          <w:rFonts w:ascii="Times New Roman" w:eastAsia="Times New Roman" w:hAnsi="Times New Roman" w:cs="Times New Roman"/>
        </w:rPr>
      </w:pPr>
    </w:p>
    <w:p w14:paraId="21C8EA0F" w14:textId="77777777" w:rsidR="003C7C68" w:rsidRDefault="003C7C68">
      <w:pPr>
        <w:jc w:val="center"/>
        <w:rPr>
          <w:rFonts w:ascii="Times New Roman" w:eastAsia="Times New Roman" w:hAnsi="Times New Roman" w:cs="Times New Roman"/>
        </w:rPr>
      </w:pPr>
    </w:p>
    <w:p w14:paraId="1C1BEF6D" w14:textId="77777777" w:rsidR="008978D3" w:rsidRDefault="008978D3">
      <w:pPr>
        <w:jc w:val="center"/>
        <w:rPr>
          <w:rFonts w:ascii="Times New Roman" w:eastAsia="Times New Roman" w:hAnsi="Times New Roman" w:cs="Times New Roman"/>
        </w:rPr>
      </w:pPr>
    </w:p>
    <w:p w14:paraId="76BCDEC5" w14:textId="77777777" w:rsidR="008978D3"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Desenvolvimento de site de lanchonete como solução para as altas taxas de comissão dos aplicativos de delivery</w:t>
      </w:r>
    </w:p>
    <w:p w14:paraId="46BB11EB" w14:textId="77777777" w:rsidR="008978D3" w:rsidRDefault="008978D3">
      <w:pPr>
        <w:spacing w:after="1200" w:line="360" w:lineRule="auto"/>
        <w:jc w:val="center"/>
        <w:rPr>
          <w:rFonts w:ascii="Times New Roman" w:eastAsia="Times New Roman" w:hAnsi="Times New Roman" w:cs="Times New Roman"/>
          <w:b/>
          <w:sz w:val="24"/>
          <w:szCs w:val="24"/>
        </w:rPr>
      </w:pPr>
    </w:p>
    <w:p w14:paraId="11AB4302" w14:textId="77777777" w:rsidR="008978D3" w:rsidRDefault="00000000">
      <w:pPr>
        <w:spacing w:after="1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Versão original</w:t>
      </w:r>
    </w:p>
    <w:p w14:paraId="72366702" w14:textId="77777777" w:rsidR="008978D3" w:rsidRDefault="00000000">
      <w:pPr>
        <w:tabs>
          <w:tab w:val="left" w:pos="6096"/>
        </w:tabs>
        <w:spacing w:line="240" w:lineRule="auto"/>
        <w:ind w:left="45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Projeto Integrador apresentado à banca da </w:t>
      </w:r>
      <w:proofErr w:type="spellStart"/>
      <w:r>
        <w:rPr>
          <w:rFonts w:ascii="Times New Roman" w:eastAsia="Times New Roman" w:hAnsi="Times New Roman" w:cs="Times New Roman"/>
          <w:sz w:val="24"/>
          <w:szCs w:val="24"/>
        </w:rPr>
        <w:t>Uniopet</w:t>
      </w:r>
      <w:proofErr w:type="spellEnd"/>
      <w:r>
        <w:rPr>
          <w:rFonts w:ascii="Times New Roman" w:eastAsia="Times New Roman" w:hAnsi="Times New Roman" w:cs="Times New Roman"/>
          <w:sz w:val="24"/>
          <w:szCs w:val="24"/>
        </w:rPr>
        <w:t xml:space="preserve"> referente ao curso de Análise e Desenvolvimento de Sistemas.</w:t>
      </w:r>
    </w:p>
    <w:p w14:paraId="2C1ABC47" w14:textId="77777777" w:rsidR="008978D3" w:rsidRDefault="008978D3">
      <w:pPr>
        <w:tabs>
          <w:tab w:val="left" w:pos="6096"/>
        </w:tabs>
        <w:spacing w:line="360" w:lineRule="auto"/>
        <w:ind w:left="4536"/>
        <w:jc w:val="both"/>
        <w:rPr>
          <w:rFonts w:ascii="Times New Roman" w:eastAsia="Times New Roman" w:hAnsi="Times New Roman" w:cs="Times New Roman"/>
          <w:sz w:val="24"/>
          <w:szCs w:val="24"/>
        </w:rPr>
      </w:pPr>
    </w:p>
    <w:p w14:paraId="18B5AFB6" w14:textId="77777777" w:rsidR="008978D3" w:rsidRDefault="008978D3">
      <w:pPr>
        <w:tabs>
          <w:tab w:val="left" w:pos="6096"/>
        </w:tabs>
        <w:spacing w:line="360" w:lineRule="auto"/>
        <w:ind w:left="4536"/>
        <w:jc w:val="both"/>
        <w:rPr>
          <w:rFonts w:ascii="Times New Roman" w:eastAsia="Times New Roman" w:hAnsi="Times New Roman" w:cs="Times New Roman"/>
          <w:sz w:val="24"/>
          <w:szCs w:val="24"/>
        </w:rPr>
      </w:pPr>
      <w:bookmarkStart w:id="0" w:name="_heading=h.gjdgxs" w:colFirst="0" w:colLast="0"/>
      <w:bookmarkEnd w:id="0"/>
    </w:p>
    <w:p w14:paraId="0D228A46" w14:textId="77777777" w:rsidR="008978D3" w:rsidRDefault="00000000">
      <w:pPr>
        <w:spacing w:line="360" w:lineRule="auto"/>
        <w:ind w:firstLine="45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Área de Concentração: </w:t>
      </w:r>
    </w:p>
    <w:p w14:paraId="011F58E7" w14:textId="77777777" w:rsidR="008978D3" w:rsidRDefault="00000000">
      <w:pPr>
        <w:spacing w:line="360" w:lineRule="auto"/>
        <w:ind w:firstLine="45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Tecnologia.</w:t>
      </w:r>
    </w:p>
    <w:p w14:paraId="2AA2559C" w14:textId="77777777" w:rsidR="008978D3" w:rsidRDefault="008978D3">
      <w:pPr>
        <w:spacing w:line="360" w:lineRule="auto"/>
        <w:ind w:firstLine="4536"/>
        <w:jc w:val="both"/>
        <w:rPr>
          <w:rFonts w:ascii="Times New Roman" w:eastAsia="Times New Roman" w:hAnsi="Times New Roman" w:cs="Times New Roman"/>
          <w:sz w:val="24"/>
          <w:szCs w:val="24"/>
        </w:rPr>
      </w:pPr>
    </w:p>
    <w:p w14:paraId="30BB0449" w14:textId="77777777" w:rsidR="008978D3" w:rsidRDefault="00000000">
      <w:pPr>
        <w:spacing w:line="360" w:lineRule="auto"/>
        <w:ind w:firstLine="45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Orientador: </w:t>
      </w:r>
    </w:p>
    <w:p w14:paraId="11A035DB" w14:textId="77777777" w:rsidR="008978D3" w:rsidRDefault="00000000">
      <w:pPr>
        <w:spacing w:line="360" w:lineRule="auto"/>
        <w:ind w:firstLine="45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 Rodrigo Madureira Mocellin</w:t>
      </w:r>
    </w:p>
    <w:p w14:paraId="4A3EDFC6" w14:textId="77777777" w:rsidR="008978D3" w:rsidRDefault="008978D3">
      <w:pPr>
        <w:spacing w:line="360" w:lineRule="auto"/>
        <w:ind w:firstLine="4536"/>
        <w:jc w:val="both"/>
        <w:rPr>
          <w:rFonts w:ascii="Times New Roman" w:eastAsia="Times New Roman" w:hAnsi="Times New Roman" w:cs="Times New Roman"/>
          <w:sz w:val="24"/>
          <w:szCs w:val="24"/>
        </w:rPr>
      </w:pPr>
    </w:p>
    <w:p w14:paraId="691B7C84" w14:textId="77777777" w:rsidR="008978D3" w:rsidRDefault="008978D3">
      <w:pPr>
        <w:spacing w:after="1200" w:line="360" w:lineRule="auto"/>
        <w:ind w:firstLine="4536"/>
        <w:jc w:val="both"/>
        <w:rPr>
          <w:rFonts w:ascii="Times New Roman" w:eastAsia="Times New Roman" w:hAnsi="Times New Roman" w:cs="Times New Roman"/>
          <w:sz w:val="24"/>
          <w:szCs w:val="24"/>
        </w:rPr>
      </w:pPr>
    </w:p>
    <w:p w14:paraId="5E84C458" w14:textId="77777777" w:rsidR="008978D3" w:rsidRDefault="008978D3">
      <w:pPr>
        <w:spacing w:line="360" w:lineRule="auto"/>
        <w:jc w:val="center"/>
        <w:rPr>
          <w:rFonts w:ascii="Times New Roman" w:eastAsia="Times New Roman" w:hAnsi="Times New Roman" w:cs="Times New Roman"/>
          <w:sz w:val="24"/>
          <w:szCs w:val="24"/>
        </w:rPr>
      </w:pPr>
    </w:p>
    <w:p w14:paraId="266D4F7E" w14:textId="77777777" w:rsidR="008978D3" w:rsidRDefault="008978D3">
      <w:pPr>
        <w:spacing w:line="360" w:lineRule="auto"/>
        <w:jc w:val="center"/>
        <w:rPr>
          <w:rFonts w:ascii="Times New Roman" w:eastAsia="Times New Roman" w:hAnsi="Times New Roman" w:cs="Times New Roman"/>
          <w:sz w:val="24"/>
          <w:szCs w:val="24"/>
        </w:rPr>
      </w:pPr>
    </w:p>
    <w:p w14:paraId="4A8F615A" w14:textId="77777777" w:rsidR="008978D3" w:rsidRDefault="008978D3">
      <w:pPr>
        <w:spacing w:line="360" w:lineRule="auto"/>
        <w:jc w:val="center"/>
        <w:rPr>
          <w:rFonts w:ascii="Times New Roman" w:eastAsia="Times New Roman" w:hAnsi="Times New Roman" w:cs="Times New Roman"/>
          <w:sz w:val="24"/>
          <w:szCs w:val="24"/>
        </w:rPr>
      </w:pPr>
    </w:p>
    <w:p w14:paraId="79968598" w14:textId="77777777" w:rsidR="008978D3"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Curitiba</w:t>
      </w:r>
    </w:p>
    <w:p w14:paraId="745B420B" w14:textId="5A8FFC07" w:rsidR="008978D3" w:rsidRDefault="00000000" w:rsidP="00DB249E">
      <w:pPr>
        <w:tabs>
          <w:tab w:val="left" w:pos="851"/>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w:t>
      </w:r>
      <w:r w:rsidR="00DB249E">
        <w:rPr>
          <w:rFonts w:ascii="Times New Roman" w:eastAsia="Times New Roman" w:hAnsi="Times New Roman" w:cs="Times New Roman"/>
          <w:sz w:val="24"/>
          <w:szCs w:val="24"/>
        </w:rPr>
        <w:t>3</w:t>
      </w:r>
    </w:p>
    <w:p w14:paraId="6C01A06C" w14:textId="77777777" w:rsidR="008978D3" w:rsidRDefault="008978D3">
      <w:pPr>
        <w:tabs>
          <w:tab w:val="left" w:pos="851"/>
        </w:tabs>
        <w:spacing w:line="360" w:lineRule="auto"/>
        <w:rPr>
          <w:rFonts w:ascii="Times New Roman" w:eastAsia="Times New Roman" w:hAnsi="Times New Roman" w:cs="Times New Roman"/>
          <w:sz w:val="24"/>
          <w:szCs w:val="24"/>
        </w:rPr>
      </w:pPr>
    </w:p>
    <w:p w14:paraId="157435F7" w14:textId="77777777" w:rsidR="008978D3" w:rsidRDefault="00000000">
      <w:pPr>
        <w:tabs>
          <w:tab w:val="left" w:pos="851"/>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SUMÁRIO</w:t>
      </w:r>
    </w:p>
    <w:sdt>
      <w:sdtPr>
        <w:id w:val="-1383093392"/>
        <w:docPartObj>
          <w:docPartGallery w:val="Table of Contents"/>
          <w:docPartUnique/>
        </w:docPartObj>
      </w:sdtPr>
      <w:sdtContent>
        <w:p w14:paraId="2646F968" w14:textId="77777777" w:rsidR="008978D3" w:rsidRDefault="00000000">
          <w:pPr>
            <w:widowControl w:val="0"/>
            <w:tabs>
              <w:tab w:val="right" w:pos="12000"/>
            </w:tabs>
            <w:spacing w:before="60" w:line="240" w:lineRule="auto"/>
            <w:rPr>
              <w:rFonts w:ascii="Times New Roman" w:eastAsia="Times New Roman" w:hAnsi="Times New Roman" w:cs="Times New Roman"/>
              <w:b/>
              <w:color w:val="000000"/>
            </w:rPr>
          </w:pPr>
          <w:r>
            <w:fldChar w:fldCharType="begin"/>
          </w:r>
          <w:r>
            <w:instrText xml:space="preserve"> TOC \h \u \z \t "Heading 1,1,Heading 2,2,Heading 3,3,Heading 4,4,Heading 5,5,Heading 6,6,"</w:instrText>
          </w:r>
          <w:r>
            <w:fldChar w:fldCharType="separate"/>
          </w:r>
          <w:hyperlink w:anchor="_heading=h.30j0zll">
            <w:r>
              <w:rPr>
                <w:rFonts w:ascii="Times New Roman" w:eastAsia="Times New Roman" w:hAnsi="Times New Roman" w:cs="Times New Roman"/>
                <w:b/>
                <w:color w:val="000000"/>
              </w:rPr>
              <w:t>1 INTRODUÇÃO</w:t>
            </w:r>
            <w:r>
              <w:rPr>
                <w:rFonts w:ascii="Times New Roman" w:eastAsia="Times New Roman" w:hAnsi="Times New Roman" w:cs="Times New Roman"/>
                <w:b/>
                <w:color w:val="000000"/>
              </w:rPr>
              <w:tab/>
              <w:t>3</w:t>
            </w:r>
          </w:hyperlink>
        </w:p>
        <w:p w14:paraId="0BDAD8DC" w14:textId="77777777" w:rsidR="008978D3" w:rsidRDefault="00000000">
          <w:pPr>
            <w:widowControl w:val="0"/>
            <w:tabs>
              <w:tab w:val="right" w:pos="12000"/>
            </w:tabs>
            <w:spacing w:before="60" w:line="240" w:lineRule="auto"/>
            <w:rPr>
              <w:rFonts w:ascii="Times New Roman" w:eastAsia="Times New Roman" w:hAnsi="Times New Roman" w:cs="Times New Roman"/>
              <w:b/>
              <w:color w:val="000000"/>
            </w:rPr>
          </w:pPr>
          <w:hyperlink w:anchor="_heading=h.1fob9te">
            <w:r>
              <w:rPr>
                <w:rFonts w:ascii="Times New Roman" w:eastAsia="Times New Roman" w:hAnsi="Times New Roman" w:cs="Times New Roman"/>
                <w:b/>
                <w:color w:val="000000"/>
              </w:rPr>
              <w:t>2 OBJETIVO</w:t>
            </w:r>
            <w:r>
              <w:rPr>
                <w:rFonts w:ascii="Times New Roman" w:eastAsia="Times New Roman" w:hAnsi="Times New Roman" w:cs="Times New Roman"/>
                <w:b/>
                <w:color w:val="000000"/>
              </w:rPr>
              <w:tab/>
              <w:t>4</w:t>
            </w:r>
          </w:hyperlink>
        </w:p>
        <w:p w14:paraId="65BE2DBC" w14:textId="77777777" w:rsidR="008978D3" w:rsidRDefault="00000000">
          <w:pPr>
            <w:widowControl w:val="0"/>
            <w:tabs>
              <w:tab w:val="right" w:pos="12000"/>
            </w:tabs>
            <w:spacing w:before="60" w:line="240" w:lineRule="auto"/>
            <w:rPr>
              <w:rFonts w:ascii="Times New Roman" w:eastAsia="Times New Roman" w:hAnsi="Times New Roman" w:cs="Times New Roman"/>
              <w:b/>
              <w:color w:val="000000"/>
            </w:rPr>
          </w:pPr>
          <w:hyperlink w:anchor="_heading=h.2et92p0">
            <w:r>
              <w:rPr>
                <w:rFonts w:ascii="Times New Roman" w:eastAsia="Times New Roman" w:hAnsi="Times New Roman" w:cs="Times New Roman"/>
                <w:b/>
                <w:color w:val="000000"/>
              </w:rPr>
              <w:t>3 OBJETIVOS ESPECÍFICOS</w:t>
            </w:r>
            <w:r>
              <w:rPr>
                <w:rFonts w:ascii="Times New Roman" w:eastAsia="Times New Roman" w:hAnsi="Times New Roman" w:cs="Times New Roman"/>
                <w:b/>
                <w:color w:val="000000"/>
              </w:rPr>
              <w:tab/>
              <w:t>5</w:t>
            </w:r>
          </w:hyperlink>
        </w:p>
        <w:p w14:paraId="4BED7FE1" w14:textId="77777777" w:rsidR="008978D3" w:rsidRDefault="00000000">
          <w:pPr>
            <w:widowControl w:val="0"/>
            <w:tabs>
              <w:tab w:val="right" w:pos="12000"/>
            </w:tabs>
            <w:spacing w:before="60" w:line="240" w:lineRule="auto"/>
            <w:rPr>
              <w:rFonts w:ascii="Times New Roman" w:eastAsia="Times New Roman" w:hAnsi="Times New Roman" w:cs="Times New Roman"/>
              <w:b/>
              <w:color w:val="000000"/>
            </w:rPr>
          </w:pPr>
          <w:hyperlink w:anchor="_heading=h.tyjcwt">
            <w:r>
              <w:rPr>
                <w:rFonts w:ascii="Times New Roman" w:eastAsia="Times New Roman" w:hAnsi="Times New Roman" w:cs="Times New Roman"/>
                <w:b/>
                <w:color w:val="000000"/>
              </w:rPr>
              <w:t>4 JUSTIFICATIVA</w:t>
            </w:r>
            <w:r>
              <w:rPr>
                <w:rFonts w:ascii="Times New Roman" w:eastAsia="Times New Roman" w:hAnsi="Times New Roman" w:cs="Times New Roman"/>
                <w:b/>
                <w:color w:val="000000"/>
              </w:rPr>
              <w:tab/>
              <w:t>6</w:t>
            </w:r>
          </w:hyperlink>
        </w:p>
        <w:p w14:paraId="714FBADE" w14:textId="77777777" w:rsidR="008978D3" w:rsidRDefault="00000000">
          <w:pPr>
            <w:widowControl w:val="0"/>
            <w:tabs>
              <w:tab w:val="right" w:pos="12000"/>
            </w:tabs>
            <w:spacing w:before="60" w:line="240" w:lineRule="auto"/>
            <w:rPr>
              <w:rFonts w:ascii="Times New Roman" w:eastAsia="Times New Roman" w:hAnsi="Times New Roman" w:cs="Times New Roman"/>
              <w:b/>
              <w:color w:val="000000"/>
            </w:rPr>
          </w:pPr>
          <w:hyperlink w:anchor="_heading=h.3dy6vkm">
            <w:r>
              <w:rPr>
                <w:rFonts w:ascii="Times New Roman" w:eastAsia="Times New Roman" w:hAnsi="Times New Roman" w:cs="Times New Roman"/>
                <w:b/>
                <w:color w:val="000000"/>
              </w:rPr>
              <w:t>REFERÊNCIAS</w:t>
            </w:r>
            <w:r>
              <w:rPr>
                <w:rFonts w:ascii="Times New Roman" w:eastAsia="Times New Roman" w:hAnsi="Times New Roman" w:cs="Times New Roman"/>
                <w:b/>
                <w:color w:val="000000"/>
              </w:rPr>
              <w:tab/>
              <w:t>7</w:t>
            </w:r>
          </w:hyperlink>
          <w:r>
            <w:fldChar w:fldCharType="end"/>
          </w:r>
        </w:p>
      </w:sdtContent>
    </w:sdt>
    <w:p w14:paraId="1AC0D894" w14:textId="77777777" w:rsidR="008978D3" w:rsidRDefault="008978D3">
      <w:pPr>
        <w:tabs>
          <w:tab w:val="left" w:pos="851"/>
        </w:tabs>
        <w:spacing w:line="360" w:lineRule="auto"/>
        <w:jc w:val="center"/>
        <w:rPr>
          <w:rFonts w:ascii="Times New Roman" w:eastAsia="Times New Roman" w:hAnsi="Times New Roman" w:cs="Times New Roman"/>
          <w:sz w:val="24"/>
          <w:szCs w:val="24"/>
        </w:rPr>
      </w:pPr>
    </w:p>
    <w:p w14:paraId="7341580A" w14:textId="77777777" w:rsidR="008978D3" w:rsidRDefault="008978D3">
      <w:pPr>
        <w:jc w:val="center"/>
      </w:pPr>
    </w:p>
    <w:p w14:paraId="2CDB7344" w14:textId="77777777" w:rsidR="008978D3" w:rsidRDefault="008978D3">
      <w:pPr>
        <w:jc w:val="center"/>
      </w:pPr>
    </w:p>
    <w:p w14:paraId="79E1C673" w14:textId="77777777" w:rsidR="008978D3" w:rsidRDefault="008978D3">
      <w:pPr>
        <w:jc w:val="center"/>
      </w:pPr>
    </w:p>
    <w:p w14:paraId="6587264E" w14:textId="77777777" w:rsidR="008978D3" w:rsidRDefault="008978D3">
      <w:pPr>
        <w:jc w:val="center"/>
      </w:pPr>
    </w:p>
    <w:p w14:paraId="0CD57A59" w14:textId="77777777" w:rsidR="008978D3" w:rsidRDefault="008978D3">
      <w:pPr>
        <w:jc w:val="center"/>
      </w:pPr>
    </w:p>
    <w:p w14:paraId="74C34D0B" w14:textId="77777777" w:rsidR="008978D3" w:rsidRDefault="008978D3">
      <w:pPr>
        <w:jc w:val="center"/>
      </w:pPr>
    </w:p>
    <w:p w14:paraId="036F9F5A" w14:textId="77777777" w:rsidR="008978D3" w:rsidRDefault="008978D3">
      <w:pPr>
        <w:jc w:val="center"/>
      </w:pPr>
    </w:p>
    <w:p w14:paraId="6C40F903" w14:textId="77777777" w:rsidR="008978D3" w:rsidRDefault="008978D3">
      <w:pPr>
        <w:jc w:val="center"/>
      </w:pPr>
    </w:p>
    <w:p w14:paraId="139DE692" w14:textId="77777777" w:rsidR="008978D3" w:rsidRDefault="008978D3">
      <w:pPr>
        <w:jc w:val="center"/>
      </w:pPr>
    </w:p>
    <w:p w14:paraId="2BA339E5" w14:textId="77777777" w:rsidR="008978D3" w:rsidRDefault="008978D3">
      <w:pPr>
        <w:jc w:val="center"/>
      </w:pPr>
    </w:p>
    <w:p w14:paraId="2FF0CB47" w14:textId="77777777" w:rsidR="008978D3" w:rsidRDefault="008978D3">
      <w:pPr>
        <w:jc w:val="center"/>
      </w:pPr>
    </w:p>
    <w:p w14:paraId="43B32867" w14:textId="77777777" w:rsidR="008978D3" w:rsidRDefault="008978D3">
      <w:pPr>
        <w:jc w:val="center"/>
      </w:pPr>
    </w:p>
    <w:p w14:paraId="4B21C771" w14:textId="77777777" w:rsidR="008978D3" w:rsidRDefault="008978D3">
      <w:pPr>
        <w:jc w:val="center"/>
      </w:pPr>
    </w:p>
    <w:p w14:paraId="69ED1396" w14:textId="77777777" w:rsidR="008978D3" w:rsidRDefault="008978D3">
      <w:pPr>
        <w:jc w:val="center"/>
      </w:pPr>
    </w:p>
    <w:p w14:paraId="47156404" w14:textId="77777777" w:rsidR="008978D3" w:rsidRDefault="008978D3">
      <w:pPr>
        <w:jc w:val="center"/>
      </w:pPr>
    </w:p>
    <w:p w14:paraId="1AAAD754" w14:textId="77777777" w:rsidR="008978D3" w:rsidRDefault="008978D3">
      <w:pPr>
        <w:jc w:val="center"/>
      </w:pPr>
    </w:p>
    <w:p w14:paraId="27137E3E" w14:textId="77777777" w:rsidR="008978D3" w:rsidRDefault="008978D3">
      <w:pPr>
        <w:jc w:val="center"/>
      </w:pPr>
    </w:p>
    <w:p w14:paraId="31DEEA5D" w14:textId="77777777" w:rsidR="008978D3" w:rsidRDefault="008978D3">
      <w:pPr>
        <w:jc w:val="center"/>
      </w:pPr>
    </w:p>
    <w:p w14:paraId="4FD1C375" w14:textId="77777777" w:rsidR="008978D3" w:rsidRDefault="008978D3">
      <w:pPr>
        <w:jc w:val="center"/>
      </w:pPr>
    </w:p>
    <w:p w14:paraId="3D4438E5" w14:textId="77777777" w:rsidR="008978D3" w:rsidRDefault="008978D3">
      <w:pPr>
        <w:jc w:val="center"/>
      </w:pPr>
    </w:p>
    <w:p w14:paraId="7D47776A" w14:textId="77777777" w:rsidR="008978D3" w:rsidRDefault="008978D3">
      <w:pPr>
        <w:jc w:val="center"/>
      </w:pPr>
    </w:p>
    <w:p w14:paraId="39BD0FA0" w14:textId="77777777" w:rsidR="008978D3" w:rsidRDefault="008978D3">
      <w:pPr>
        <w:jc w:val="center"/>
      </w:pPr>
    </w:p>
    <w:p w14:paraId="250D392E" w14:textId="77777777" w:rsidR="008978D3" w:rsidRDefault="008978D3">
      <w:pPr>
        <w:jc w:val="center"/>
      </w:pPr>
    </w:p>
    <w:p w14:paraId="07575B34" w14:textId="77777777" w:rsidR="008978D3" w:rsidRDefault="008978D3">
      <w:pPr>
        <w:jc w:val="center"/>
      </w:pPr>
    </w:p>
    <w:p w14:paraId="3D5283ED" w14:textId="77777777" w:rsidR="008978D3" w:rsidRDefault="008978D3">
      <w:pPr>
        <w:jc w:val="center"/>
      </w:pPr>
    </w:p>
    <w:p w14:paraId="219BF11E" w14:textId="77777777" w:rsidR="008978D3" w:rsidRDefault="008978D3">
      <w:pPr>
        <w:jc w:val="center"/>
      </w:pPr>
    </w:p>
    <w:p w14:paraId="767DD374" w14:textId="77777777" w:rsidR="008978D3" w:rsidRDefault="008978D3">
      <w:pPr>
        <w:jc w:val="center"/>
      </w:pPr>
    </w:p>
    <w:p w14:paraId="5425F4E3" w14:textId="77777777" w:rsidR="008978D3" w:rsidRDefault="008978D3">
      <w:pPr>
        <w:jc w:val="center"/>
      </w:pPr>
    </w:p>
    <w:p w14:paraId="4F308A19" w14:textId="77777777" w:rsidR="008978D3" w:rsidRDefault="008978D3">
      <w:pPr>
        <w:jc w:val="center"/>
      </w:pPr>
    </w:p>
    <w:p w14:paraId="142EAE90" w14:textId="77777777" w:rsidR="008978D3" w:rsidRDefault="008978D3">
      <w:pPr>
        <w:jc w:val="center"/>
      </w:pPr>
    </w:p>
    <w:p w14:paraId="5DEB76BE" w14:textId="77777777" w:rsidR="008978D3" w:rsidRDefault="008978D3">
      <w:pPr>
        <w:jc w:val="center"/>
      </w:pPr>
    </w:p>
    <w:p w14:paraId="2D374C36" w14:textId="77777777" w:rsidR="008978D3" w:rsidRDefault="008978D3">
      <w:pPr>
        <w:jc w:val="center"/>
      </w:pPr>
    </w:p>
    <w:p w14:paraId="3D7390C1" w14:textId="77777777" w:rsidR="008978D3" w:rsidRDefault="008978D3">
      <w:pPr>
        <w:jc w:val="center"/>
      </w:pPr>
    </w:p>
    <w:p w14:paraId="15850D7D" w14:textId="77777777" w:rsidR="008978D3" w:rsidRDefault="008978D3"/>
    <w:p w14:paraId="2C6331EE" w14:textId="77777777" w:rsidR="008978D3" w:rsidRDefault="008978D3"/>
    <w:p w14:paraId="747F2FCE" w14:textId="77777777" w:rsidR="008978D3" w:rsidRDefault="008978D3">
      <w:pPr>
        <w:jc w:val="center"/>
      </w:pPr>
    </w:p>
    <w:p w14:paraId="4E59E274" w14:textId="77777777" w:rsidR="008978D3" w:rsidRDefault="008978D3"/>
    <w:p w14:paraId="69515647" w14:textId="77777777" w:rsidR="008978D3" w:rsidRDefault="008978D3"/>
    <w:p w14:paraId="7067CF56" w14:textId="77777777" w:rsidR="008978D3" w:rsidRDefault="00000000">
      <w:pPr>
        <w:pStyle w:val="Ttulo1"/>
      </w:pPr>
      <w:bookmarkStart w:id="1" w:name="_heading=h.30j0zll" w:colFirst="0" w:colLast="0"/>
      <w:bookmarkEnd w:id="1"/>
      <w:r>
        <w:lastRenderedPageBreak/>
        <w:t>1 INTRODUÇÃO</w:t>
      </w:r>
    </w:p>
    <w:p w14:paraId="598A0582" w14:textId="137EE0A7" w:rsidR="008978D3" w:rsidRDefault="00000000" w:rsidP="00F36B67">
      <w:pPr>
        <w:widowControl w:val="0"/>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serviço de delivery tornou-se cada vez mais popular no Brasil e, com a pandemia do coronavírus em 2020, ganhou ainda mais força, obrigando os estabelecimentos a se adaptarem para continuar em funcionamento.</w:t>
      </w:r>
      <w:r>
        <w:t xml:space="preserve"> </w:t>
      </w:r>
      <w:r>
        <w:rPr>
          <w:rFonts w:ascii="Times New Roman" w:eastAsia="Times New Roman" w:hAnsi="Times New Roman" w:cs="Times New Roman"/>
          <w:sz w:val="24"/>
          <w:szCs w:val="24"/>
        </w:rPr>
        <w:t>O delivery permite que o cliente faça seus pedidos sem sair de casa, utilizando aplicativos de entrega ou fazendo contato direto com os estabelecimentos.</w:t>
      </w:r>
    </w:p>
    <w:p w14:paraId="1F024264" w14:textId="057D174D" w:rsidR="008978D3" w:rsidRDefault="00000000" w:rsidP="00F36B67">
      <w:pPr>
        <w:widowControl w:val="0"/>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Aplicativos de delivery como </w:t>
      </w:r>
      <w:proofErr w:type="spellStart"/>
      <w:r>
        <w:rPr>
          <w:rFonts w:ascii="Times New Roman" w:eastAsia="Times New Roman" w:hAnsi="Times New Roman" w:cs="Times New Roman"/>
          <w:sz w:val="24"/>
          <w:szCs w:val="24"/>
        </w:rPr>
        <w:t>iFood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Rappi</w:t>
      </w:r>
      <w:proofErr w:type="spellEnd"/>
      <w:r>
        <w:rPr>
          <w:rFonts w:ascii="Times New Roman" w:eastAsia="Times New Roman" w:hAnsi="Times New Roman" w:cs="Times New Roman"/>
          <w:sz w:val="24"/>
          <w:szCs w:val="24"/>
        </w:rPr>
        <w:t xml:space="preserve">, Uber </w:t>
      </w:r>
      <w:proofErr w:type="spellStart"/>
      <w:r>
        <w:rPr>
          <w:rFonts w:ascii="Times New Roman" w:eastAsia="Times New Roman" w:hAnsi="Times New Roman" w:cs="Times New Roman"/>
          <w:sz w:val="24"/>
          <w:szCs w:val="24"/>
        </w:rPr>
        <w:t>Eats</w:t>
      </w:r>
      <w:proofErr w:type="spellEnd"/>
      <w:r>
        <w:rPr>
          <w:rFonts w:ascii="Times New Roman" w:eastAsia="Times New Roman" w:hAnsi="Times New Roman" w:cs="Times New Roman"/>
          <w:sz w:val="24"/>
          <w:szCs w:val="24"/>
        </w:rPr>
        <w:t xml:space="preserve"> e outras opções tornaram-se rapidamente populares no Brasil e foram adotados por inúmeros estabelecimentos.  Por outro lado, o restaurante está sujeito às altas taxas cobradas pelo aplicativo que domina o setor de delivery no Brasil, que são repassadas ao cliente, elevando os preços, segundo a </w:t>
      </w:r>
      <w:proofErr w:type="spellStart"/>
      <w:r>
        <w:rPr>
          <w:rFonts w:ascii="Times New Roman" w:eastAsia="Times New Roman" w:hAnsi="Times New Roman" w:cs="Times New Roman"/>
          <w:sz w:val="24"/>
          <w:szCs w:val="24"/>
        </w:rPr>
        <w:t>Abrasel</w:t>
      </w:r>
      <w:proofErr w:type="spellEnd"/>
      <w:r>
        <w:rPr>
          <w:rFonts w:ascii="Times New Roman" w:eastAsia="Times New Roman" w:hAnsi="Times New Roman" w:cs="Times New Roman"/>
          <w:sz w:val="24"/>
          <w:szCs w:val="24"/>
        </w:rPr>
        <w:t>.</w:t>
      </w:r>
    </w:p>
    <w:p w14:paraId="34B9BAF7" w14:textId="77777777" w:rsidR="008978D3"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Paulo </w:t>
      </w:r>
      <w:proofErr w:type="spellStart"/>
      <w:r>
        <w:rPr>
          <w:rFonts w:ascii="Times New Roman" w:eastAsia="Times New Roman" w:hAnsi="Times New Roman" w:cs="Times New Roman"/>
          <w:sz w:val="24"/>
          <w:szCs w:val="24"/>
        </w:rPr>
        <w:t>Solmucci</w:t>
      </w:r>
      <w:proofErr w:type="spellEnd"/>
      <w:r>
        <w:rPr>
          <w:rFonts w:ascii="Times New Roman" w:eastAsia="Times New Roman" w:hAnsi="Times New Roman" w:cs="Times New Roman"/>
          <w:sz w:val="24"/>
          <w:szCs w:val="24"/>
        </w:rPr>
        <w:t xml:space="preserve">, presidente da </w:t>
      </w:r>
      <w:proofErr w:type="spellStart"/>
      <w:r>
        <w:rPr>
          <w:rFonts w:ascii="Times New Roman" w:eastAsia="Times New Roman" w:hAnsi="Times New Roman" w:cs="Times New Roman"/>
          <w:sz w:val="24"/>
          <w:szCs w:val="24"/>
        </w:rPr>
        <w:t>Abrasel</w:t>
      </w:r>
      <w:proofErr w:type="spellEnd"/>
      <w:r>
        <w:rPr>
          <w:rFonts w:ascii="Times New Roman" w:eastAsia="Times New Roman" w:hAnsi="Times New Roman" w:cs="Times New Roman"/>
          <w:sz w:val="24"/>
          <w:szCs w:val="24"/>
        </w:rPr>
        <w:t xml:space="preserve">, afirmou que "Essas taxas fazem com que o preço ao consumidor seja 17,5% maior no </w:t>
      </w:r>
      <w:proofErr w:type="spellStart"/>
      <w:r>
        <w:rPr>
          <w:rFonts w:ascii="Times New Roman" w:eastAsia="Times New Roman" w:hAnsi="Times New Roman" w:cs="Times New Roman"/>
          <w:sz w:val="24"/>
          <w:szCs w:val="24"/>
        </w:rPr>
        <w:t>iFood</w:t>
      </w:r>
      <w:proofErr w:type="spellEnd"/>
      <w:r>
        <w:rPr>
          <w:rFonts w:ascii="Times New Roman" w:eastAsia="Times New Roman" w:hAnsi="Times New Roman" w:cs="Times New Roman"/>
          <w:sz w:val="24"/>
          <w:szCs w:val="24"/>
        </w:rPr>
        <w:t xml:space="preserve"> do que comprando na loja. Precisamos encontrar uma solução, é um mercado com baixa concorrência."</w:t>
      </w:r>
    </w:p>
    <w:p w14:paraId="544657E4" w14:textId="2AF39407" w:rsidR="008978D3" w:rsidRDefault="00000000" w:rsidP="00F36B67">
      <w:pPr>
        <w:widowControl w:val="0"/>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Diante dessas informações, surgiu a ideia de desenvolver um site de delivery para uma lanchonete fictícia com o objetivo de organizar e implementar seu próprio serviço de pedidos e entregas, visando livrar-se das taxas cobradas pelos aplicativos e, assim, reduzir os preços dos lanches e aumentar a arrecadação das lanchonetes e restaurantes.</w:t>
      </w:r>
    </w:p>
    <w:p w14:paraId="29A6AE94" w14:textId="77777777" w:rsidR="008978D3" w:rsidRDefault="008978D3"/>
    <w:p w14:paraId="7A843B0E" w14:textId="77777777" w:rsidR="008978D3" w:rsidRDefault="008978D3"/>
    <w:p w14:paraId="3DDA7961" w14:textId="77777777" w:rsidR="008978D3" w:rsidRDefault="008978D3"/>
    <w:p w14:paraId="016F4A4B" w14:textId="77777777" w:rsidR="008978D3" w:rsidRDefault="008978D3"/>
    <w:p w14:paraId="2581E0BC" w14:textId="77777777" w:rsidR="008978D3" w:rsidRDefault="008978D3"/>
    <w:p w14:paraId="02975CB3" w14:textId="77777777" w:rsidR="008978D3" w:rsidRDefault="008978D3"/>
    <w:p w14:paraId="03CBFA30" w14:textId="77777777" w:rsidR="008978D3" w:rsidRDefault="008978D3"/>
    <w:p w14:paraId="4349B348" w14:textId="77777777" w:rsidR="008978D3" w:rsidRDefault="008978D3"/>
    <w:p w14:paraId="7D6FADF1" w14:textId="77777777" w:rsidR="008978D3" w:rsidRDefault="008978D3"/>
    <w:p w14:paraId="4070F93A" w14:textId="77777777" w:rsidR="008978D3" w:rsidRDefault="008978D3"/>
    <w:p w14:paraId="4915F784" w14:textId="77777777" w:rsidR="008978D3" w:rsidRDefault="008978D3"/>
    <w:p w14:paraId="6AC56DCC" w14:textId="77777777" w:rsidR="008978D3" w:rsidRDefault="008978D3"/>
    <w:p w14:paraId="33122C10" w14:textId="77777777" w:rsidR="008978D3" w:rsidRDefault="008978D3"/>
    <w:p w14:paraId="5B312C84" w14:textId="77777777" w:rsidR="008978D3" w:rsidRDefault="008978D3"/>
    <w:p w14:paraId="0885A178" w14:textId="77777777" w:rsidR="008978D3" w:rsidRDefault="008978D3"/>
    <w:p w14:paraId="09902016" w14:textId="77777777" w:rsidR="008978D3" w:rsidRDefault="008978D3"/>
    <w:p w14:paraId="792B94E6" w14:textId="77777777" w:rsidR="008978D3" w:rsidRDefault="008978D3"/>
    <w:p w14:paraId="17FC4281" w14:textId="77777777" w:rsidR="008978D3" w:rsidRDefault="008978D3"/>
    <w:p w14:paraId="43900796" w14:textId="77777777" w:rsidR="008978D3" w:rsidRDefault="008978D3"/>
    <w:p w14:paraId="077FCC3A" w14:textId="77777777" w:rsidR="008978D3" w:rsidRDefault="008978D3"/>
    <w:p w14:paraId="4CCA9287" w14:textId="77777777" w:rsidR="008978D3" w:rsidRDefault="008978D3"/>
    <w:p w14:paraId="12642D7F" w14:textId="77777777" w:rsidR="008978D3" w:rsidRDefault="008978D3"/>
    <w:p w14:paraId="28321C8E" w14:textId="77777777" w:rsidR="008978D3" w:rsidRDefault="008978D3"/>
    <w:p w14:paraId="257E4F00" w14:textId="77777777" w:rsidR="008978D3" w:rsidRDefault="008978D3"/>
    <w:p w14:paraId="79A97D8D" w14:textId="1B833CA1" w:rsidR="008978D3" w:rsidRDefault="00000000">
      <w:pPr>
        <w:pStyle w:val="Ttulo1"/>
      </w:pPr>
      <w:bookmarkStart w:id="2" w:name="_heading=h.1fob9te" w:colFirst="0" w:colLast="0"/>
      <w:bookmarkEnd w:id="2"/>
      <w:r>
        <w:lastRenderedPageBreak/>
        <w:t>2 OBJETIVO</w:t>
      </w:r>
      <w:r w:rsidR="00DB249E">
        <w:t>S GERAIS</w:t>
      </w:r>
    </w:p>
    <w:p w14:paraId="703B7B22" w14:textId="3D352256" w:rsidR="008978D3" w:rsidRDefault="00000000" w:rsidP="00F36B6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objetivo deste trabalho é desenvolver um</w:t>
      </w:r>
      <w:r w:rsidR="00DB249E">
        <w:rPr>
          <w:rFonts w:ascii="Times New Roman" w:eastAsia="Times New Roman" w:hAnsi="Times New Roman" w:cs="Times New Roman"/>
          <w:sz w:val="24"/>
          <w:szCs w:val="24"/>
        </w:rPr>
        <w:t>a interface de</w:t>
      </w:r>
      <w:r>
        <w:rPr>
          <w:rFonts w:ascii="Times New Roman" w:eastAsia="Times New Roman" w:hAnsi="Times New Roman" w:cs="Times New Roman"/>
          <w:sz w:val="24"/>
          <w:szCs w:val="24"/>
        </w:rPr>
        <w:t xml:space="preserve"> site de delivery para uma lanchonete fictícia, utilizando as linguagens HTML e CSS, que atenda às expectativas tanto dos clientes quanto dos estabelecimentos. Nessa plataforma, os clientes poderão fazer seus pedidos e os restaurantes serão capazes de visualizá-los e gerenciá-los, tornando-se independentes das plataformas de entregas disponíveis no país. Além disso, o site será responsivo, ou seja, poderá ser acessado com facilidade em qualquer tamanho de tela, permitindo que um número maior de clientes tenha acesso aos serviços oferecidos.</w:t>
      </w:r>
    </w:p>
    <w:p w14:paraId="34EFCA41" w14:textId="77777777" w:rsidR="008978D3" w:rsidRDefault="008978D3" w:rsidP="00DB249E">
      <w:pPr>
        <w:spacing w:line="360" w:lineRule="auto"/>
        <w:jc w:val="both"/>
      </w:pPr>
    </w:p>
    <w:p w14:paraId="6E2EDFAD" w14:textId="77777777" w:rsidR="008978D3" w:rsidRDefault="008978D3"/>
    <w:p w14:paraId="1747D54E" w14:textId="77777777" w:rsidR="008978D3" w:rsidRDefault="008978D3"/>
    <w:p w14:paraId="39CEC2B7" w14:textId="77777777" w:rsidR="008978D3" w:rsidRDefault="008978D3"/>
    <w:p w14:paraId="4C10B4DB" w14:textId="77777777" w:rsidR="008978D3" w:rsidRDefault="008978D3"/>
    <w:p w14:paraId="37F70F40" w14:textId="77777777" w:rsidR="008978D3" w:rsidRDefault="008978D3"/>
    <w:p w14:paraId="1C10CDFD" w14:textId="77777777" w:rsidR="008978D3" w:rsidRDefault="008978D3"/>
    <w:p w14:paraId="4BBB1E2E" w14:textId="77777777" w:rsidR="008978D3" w:rsidRDefault="008978D3"/>
    <w:p w14:paraId="6481982F" w14:textId="77777777" w:rsidR="008978D3" w:rsidRDefault="008978D3"/>
    <w:p w14:paraId="5AB83C3B" w14:textId="77777777" w:rsidR="008978D3" w:rsidRDefault="008978D3"/>
    <w:p w14:paraId="68EB989F" w14:textId="77777777" w:rsidR="008978D3" w:rsidRDefault="008978D3"/>
    <w:p w14:paraId="314AE8E6" w14:textId="77777777" w:rsidR="008978D3" w:rsidRDefault="008978D3"/>
    <w:p w14:paraId="21D590EE" w14:textId="77777777" w:rsidR="008978D3" w:rsidRDefault="008978D3"/>
    <w:p w14:paraId="1925B7FB" w14:textId="77777777" w:rsidR="008978D3" w:rsidRDefault="008978D3"/>
    <w:p w14:paraId="570FD087" w14:textId="77777777" w:rsidR="008978D3" w:rsidRDefault="008978D3"/>
    <w:p w14:paraId="14BFBBAA" w14:textId="77777777" w:rsidR="008978D3" w:rsidRDefault="008978D3"/>
    <w:p w14:paraId="1A8F1C76" w14:textId="77777777" w:rsidR="008978D3" w:rsidRDefault="008978D3"/>
    <w:p w14:paraId="7F439B14" w14:textId="77777777" w:rsidR="008978D3" w:rsidRDefault="008978D3"/>
    <w:p w14:paraId="5FA141A7" w14:textId="77777777" w:rsidR="008978D3" w:rsidRDefault="008978D3"/>
    <w:p w14:paraId="48609961" w14:textId="77777777" w:rsidR="008978D3" w:rsidRDefault="008978D3"/>
    <w:p w14:paraId="3CE905CA" w14:textId="77777777" w:rsidR="008978D3" w:rsidRDefault="008978D3"/>
    <w:p w14:paraId="528FF145" w14:textId="77777777" w:rsidR="008978D3" w:rsidRDefault="008978D3"/>
    <w:p w14:paraId="7727CA91" w14:textId="77777777" w:rsidR="008978D3" w:rsidRDefault="008978D3"/>
    <w:p w14:paraId="4C930919" w14:textId="77777777" w:rsidR="008978D3" w:rsidRDefault="008978D3"/>
    <w:p w14:paraId="3FD0D7A1" w14:textId="77777777" w:rsidR="008978D3" w:rsidRDefault="008978D3"/>
    <w:p w14:paraId="49ED0345" w14:textId="77777777" w:rsidR="008978D3" w:rsidRDefault="008978D3"/>
    <w:p w14:paraId="24A3485B" w14:textId="77777777" w:rsidR="008978D3" w:rsidRDefault="008978D3"/>
    <w:p w14:paraId="271BA02E" w14:textId="77777777" w:rsidR="008978D3" w:rsidRDefault="008978D3"/>
    <w:p w14:paraId="69DCC55F" w14:textId="77777777" w:rsidR="008978D3" w:rsidRDefault="008978D3"/>
    <w:p w14:paraId="558CC459" w14:textId="77777777" w:rsidR="008978D3" w:rsidRDefault="008978D3"/>
    <w:p w14:paraId="14556752" w14:textId="77777777" w:rsidR="008978D3" w:rsidRDefault="008978D3">
      <w:bookmarkStart w:id="3" w:name="_heading=h.3znysh7" w:colFirst="0" w:colLast="0"/>
      <w:bookmarkEnd w:id="3"/>
    </w:p>
    <w:p w14:paraId="2B69783A" w14:textId="77777777" w:rsidR="008978D3" w:rsidRDefault="008978D3"/>
    <w:p w14:paraId="08360ED5" w14:textId="77777777" w:rsidR="008978D3" w:rsidRDefault="008978D3"/>
    <w:p w14:paraId="1CE3B8FA" w14:textId="77777777" w:rsidR="008978D3" w:rsidRDefault="008978D3"/>
    <w:p w14:paraId="673C201E" w14:textId="77777777" w:rsidR="008978D3" w:rsidRDefault="008978D3"/>
    <w:p w14:paraId="08A8FBD0" w14:textId="77777777" w:rsidR="008978D3" w:rsidRDefault="00000000">
      <w:pPr>
        <w:pStyle w:val="Ttulo1"/>
      </w:pPr>
      <w:bookmarkStart w:id="4" w:name="_heading=h.2et92p0" w:colFirst="0" w:colLast="0"/>
      <w:bookmarkEnd w:id="4"/>
      <w:r>
        <w:lastRenderedPageBreak/>
        <w:t>3 OBJETIVOS ESPECÍFICOS</w:t>
      </w:r>
    </w:p>
    <w:p w14:paraId="55D11707" w14:textId="266FFFDD" w:rsidR="008978D3" w:rsidRDefault="00000000" w:rsidP="00F36B6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nome da lanchonete será </w:t>
      </w:r>
      <w:proofErr w:type="spellStart"/>
      <w:r>
        <w:rPr>
          <w:rFonts w:ascii="Times New Roman" w:eastAsia="Times New Roman" w:hAnsi="Times New Roman" w:cs="Times New Roman"/>
          <w:sz w:val="24"/>
          <w:szCs w:val="24"/>
        </w:rPr>
        <w:t>Kiero</w:t>
      </w:r>
      <w:proofErr w:type="spellEnd"/>
      <w:r>
        <w:rPr>
          <w:rFonts w:ascii="Times New Roman" w:eastAsia="Times New Roman" w:hAnsi="Times New Roman" w:cs="Times New Roman"/>
          <w:sz w:val="24"/>
          <w:szCs w:val="24"/>
        </w:rPr>
        <w:t xml:space="preserve"> Burguer. Na figura 3.1 está</w:t>
      </w:r>
      <w:r w:rsidR="00DB249E">
        <w:rPr>
          <w:rFonts w:ascii="Times New Roman" w:eastAsia="Times New Roman" w:hAnsi="Times New Roman" w:cs="Times New Roman"/>
          <w:sz w:val="24"/>
          <w:szCs w:val="24"/>
        </w:rPr>
        <w:t xml:space="preserve"> o a barra de navegação, que será a mesma para todas as páginas, e o header</w:t>
      </w:r>
      <w:r>
        <w:rPr>
          <w:rFonts w:ascii="Times New Roman" w:eastAsia="Times New Roman" w:hAnsi="Times New Roman" w:cs="Times New Roman"/>
          <w:sz w:val="24"/>
          <w:szCs w:val="24"/>
        </w:rPr>
        <w:t xml:space="preserve"> </w:t>
      </w:r>
      <w:r w:rsidR="00DB249E">
        <w:rPr>
          <w:rFonts w:ascii="Times New Roman" w:eastAsia="Times New Roman" w:hAnsi="Times New Roman" w:cs="Times New Roman"/>
          <w:sz w:val="24"/>
          <w:szCs w:val="24"/>
        </w:rPr>
        <w:t>d</w:t>
      </w:r>
      <w:r>
        <w:rPr>
          <w:rFonts w:ascii="Times New Roman" w:eastAsia="Times New Roman" w:hAnsi="Times New Roman" w:cs="Times New Roman"/>
          <w:sz w:val="24"/>
          <w:szCs w:val="24"/>
        </w:rPr>
        <w:t>a página principal</w:t>
      </w:r>
      <w:r w:rsidR="00146585">
        <w:rPr>
          <w:rFonts w:ascii="Times New Roman" w:eastAsia="Times New Roman" w:hAnsi="Times New Roman" w:cs="Times New Roman"/>
          <w:sz w:val="24"/>
          <w:szCs w:val="24"/>
        </w:rPr>
        <w:t xml:space="preserve"> (HOME)</w:t>
      </w:r>
      <w:r w:rsidR="00DB249E">
        <w:rPr>
          <w:rFonts w:ascii="Times New Roman" w:eastAsia="Times New Roman" w:hAnsi="Times New Roman" w:cs="Times New Roman"/>
          <w:sz w:val="24"/>
          <w:szCs w:val="24"/>
        </w:rPr>
        <w:t>, que vai apresentar</w:t>
      </w:r>
      <w:r>
        <w:rPr>
          <w:rFonts w:ascii="Times New Roman" w:eastAsia="Times New Roman" w:hAnsi="Times New Roman" w:cs="Times New Roman"/>
          <w:sz w:val="24"/>
          <w:szCs w:val="24"/>
        </w:rPr>
        <w:t xml:space="preserve"> uma mensagem informando se a lanchonete está aberta </w:t>
      </w:r>
      <w:r w:rsidR="00146585">
        <w:rPr>
          <w:rFonts w:ascii="Times New Roman" w:eastAsia="Times New Roman" w:hAnsi="Times New Roman" w:cs="Times New Roman"/>
          <w:sz w:val="24"/>
          <w:szCs w:val="24"/>
        </w:rPr>
        <w:t>quando</w:t>
      </w:r>
      <w:r>
        <w:rPr>
          <w:rFonts w:ascii="Times New Roman" w:eastAsia="Times New Roman" w:hAnsi="Times New Roman" w:cs="Times New Roman"/>
          <w:sz w:val="24"/>
          <w:szCs w:val="24"/>
        </w:rPr>
        <w:t xml:space="preserve"> o cliente acessa o site, e logo abaixo</w:t>
      </w:r>
      <w:r w:rsidR="00DB249E">
        <w:rPr>
          <w:rFonts w:ascii="Times New Roman" w:eastAsia="Times New Roman" w:hAnsi="Times New Roman" w:cs="Times New Roman"/>
          <w:sz w:val="24"/>
          <w:szCs w:val="24"/>
        </w:rPr>
        <w:t>, na figura 3.2,</w:t>
      </w:r>
      <w:r>
        <w:rPr>
          <w:rFonts w:ascii="Times New Roman" w:eastAsia="Times New Roman" w:hAnsi="Times New Roman" w:cs="Times New Roman"/>
          <w:sz w:val="24"/>
          <w:szCs w:val="24"/>
        </w:rPr>
        <w:t xml:space="preserve"> o cardápio.</w:t>
      </w:r>
      <w:r w:rsidR="00DB249E">
        <w:rPr>
          <w:rFonts w:ascii="Times New Roman" w:eastAsia="Times New Roman" w:hAnsi="Times New Roman" w:cs="Times New Roman"/>
          <w:sz w:val="24"/>
          <w:szCs w:val="24"/>
        </w:rPr>
        <w:t xml:space="preserve"> Seguido do cardápio, virá a seção de combos e promoções (figura 3.3</w:t>
      </w:r>
      <w:r w:rsidR="001465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Ao final da mesma página, haverá as informações de contato</w:t>
      </w:r>
      <w:r w:rsidR="00146585">
        <w:rPr>
          <w:rFonts w:ascii="Times New Roman" w:eastAsia="Times New Roman" w:hAnsi="Times New Roman" w:cs="Times New Roman"/>
          <w:sz w:val="24"/>
          <w:szCs w:val="24"/>
        </w:rPr>
        <w:t xml:space="preserve"> no </w:t>
      </w:r>
      <w:proofErr w:type="spellStart"/>
      <w:r w:rsidR="00146585">
        <w:rPr>
          <w:rFonts w:ascii="Times New Roman" w:eastAsia="Times New Roman" w:hAnsi="Times New Roman" w:cs="Times New Roman"/>
          <w:sz w:val="24"/>
          <w:szCs w:val="24"/>
        </w:rPr>
        <w:t>footer</w:t>
      </w:r>
      <w:proofErr w:type="spellEnd"/>
      <w:r w:rsidR="00146585">
        <w:rPr>
          <w:rFonts w:ascii="Times New Roman" w:eastAsia="Times New Roman" w:hAnsi="Times New Roman" w:cs="Times New Roman"/>
          <w:sz w:val="24"/>
          <w:szCs w:val="24"/>
        </w:rPr>
        <w:t>, representado na figura 3.4, que também irá repetir em todas as páginas do site.</w:t>
      </w:r>
    </w:p>
    <w:p w14:paraId="765D12F6" w14:textId="77777777" w:rsidR="00DB249E" w:rsidRDefault="00DB249E">
      <w:pPr>
        <w:spacing w:line="360" w:lineRule="auto"/>
        <w:jc w:val="both"/>
        <w:rPr>
          <w:rFonts w:ascii="Times New Roman" w:eastAsia="Times New Roman" w:hAnsi="Times New Roman" w:cs="Times New Roman"/>
          <w:sz w:val="24"/>
          <w:szCs w:val="24"/>
        </w:rPr>
      </w:pPr>
    </w:p>
    <w:p w14:paraId="2423E1F9" w14:textId="29D81D21" w:rsidR="00DB249E" w:rsidRPr="00146585" w:rsidRDefault="00DB249E" w:rsidP="00DB249E">
      <w:pPr>
        <w:pStyle w:val="Legenda"/>
        <w:keepNext/>
        <w:jc w:val="center"/>
        <w:rPr>
          <w:rFonts w:ascii="Times New Roman" w:hAnsi="Times New Roman" w:cs="Times New Roman"/>
          <w:i w:val="0"/>
          <w:iCs w:val="0"/>
          <w:color w:val="auto"/>
          <w:sz w:val="24"/>
          <w:szCs w:val="24"/>
        </w:rPr>
      </w:pPr>
      <w:r w:rsidRPr="00146585">
        <w:rPr>
          <w:rFonts w:ascii="Times New Roman" w:hAnsi="Times New Roman" w:cs="Times New Roman"/>
          <w:b/>
          <w:bCs/>
          <w:i w:val="0"/>
          <w:iCs w:val="0"/>
          <w:color w:val="auto"/>
          <w:sz w:val="24"/>
          <w:szCs w:val="24"/>
        </w:rPr>
        <w:t>Figura 3.1</w:t>
      </w:r>
      <w:r w:rsidRPr="00146585">
        <w:rPr>
          <w:rFonts w:ascii="Times New Roman" w:hAnsi="Times New Roman" w:cs="Times New Roman"/>
          <w:i w:val="0"/>
          <w:iCs w:val="0"/>
          <w:color w:val="auto"/>
          <w:sz w:val="24"/>
          <w:szCs w:val="24"/>
        </w:rPr>
        <w:t>- Print demonstrando a barra de navegação e o header da tela principal.</w:t>
      </w:r>
    </w:p>
    <w:p w14:paraId="56065FF9" w14:textId="77777777" w:rsidR="00146585" w:rsidRDefault="00000000" w:rsidP="00146585">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06DFD1C8" wp14:editId="537F9B9B">
            <wp:extent cx="5695950" cy="2561731"/>
            <wp:effectExtent l="0" t="0" r="0" b="0"/>
            <wp:docPr id="14907944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t="15867" r="1223" b="5016"/>
                    <a:stretch>
                      <a:fillRect/>
                    </a:stretch>
                  </pic:blipFill>
                  <pic:spPr>
                    <a:xfrm>
                      <a:off x="0" y="0"/>
                      <a:ext cx="5695950" cy="2561731"/>
                    </a:xfrm>
                    <a:prstGeom prst="rect">
                      <a:avLst/>
                    </a:prstGeom>
                    <a:ln/>
                  </pic:spPr>
                </pic:pic>
              </a:graphicData>
            </a:graphic>
          </wp:inline>
        </w:drawing>
      </w:r>
    </w:p>
    <w:p w14:paraId="516D57C9" w14:textId="4436405B" w:rsidR="008978D3" w:rsidRPr="00146585" w:rsidRDefault="00146585" w:rsidP="00146585">
      <w:pPr>
        <w:pStyle w:val="Legenda"/>
        <w:jc w:val="both"/>
        <w:rPr>
          <w:rFonts w:ascii="Times New Roman" w:hAnsi="Times New Roman" w:cs="Times New Roman"/>
          <w:i w:val="0"/>
          <w:iCs w:val="0"/>
          <w:color w:val="auto"/>
          <w:sz w:val="24"/>
          <w:szCs w:val="24"/>
        </w:rPr>
      </w:pPr>
      <w:r w:rsidRPr="00146585">
        <w:rPr>
          <w:rFonts w:ascii="Times New Roman" w:hAnsi="Times New Roman" w:cs="Times New Roman"/>
          <w:i w:val="0"/>
          <w:iCs w:val="0"/>
          <w:color w:val="auto"/>
          <w:sz w:val="24"/>
          <w:szCs w:val="24"/>
        </w:rPr>
        <w:t>Fonte: autores.</w:t>
      </w:r>
    </w:p>
    <w:p w14:paraId="2514E27A" w14:textId="77777777" w:rsidR="00DB249E" w:rsidRDefault="00DB249E">
      <w:pPr>
        <w:spacing w:line="360" w:lineRule="auto"/>
        <w:jc w:val="both"/>
        <w:rPr>
          <w:rFonts w:ascii="Times New Roman" w:eastAsia="Times New Roman" w:hAnsi="Times New Roman" w:cs="Times New Roman"/>
          <w:sz w:val="24"/>
          <w:szCs w:val="24"/>
        </w:rPr>
      </w:pPr>
    </w:p>
    <w:p w14:paraId="22819819" w14:textId="31B77C41" w:rsidR="00146585" w:rsidRDefault="00146585" w:rsidP="00F36B6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aba “pedidos” que se encontra na figura 3.5, o cliente poderá acompanhar seu pedido em andamento, verificar o histórico dos pedidos anteriores e refazer pedidos anteriores. </w:t>
      </w:r>
    </w:p>
    <w:p w14:paraId="666BD464" w14:textId="77777777" w:rsidR="00146585" w:rsidRDefault="00146585" w:rsidP="00146585">
      <w:pPr>
        <w:spacing w:line="360" w:lineRule="auto"/>
        <w:jc w:val="both"/>
        <w:rPr>
          <w:rFonts w:ascii="Times New Roman" w:eastAsia="Times New Roman" w:hAnsi="Times New Roman" w:cs="Times New Roman"/>
          <w:sz w:val="24"/>
          <w:szCs w:val="24"/>
        </w:rPr>
      </w:pPr>
    </w:p>
    <w:p w14:paraId="29F02DFB" w14:textId="7E20C5C1" w:rsidR="00146585" w:rsidRDefault="00146585" w:rsidP="0014658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4F7992" wp14:editId="19B4C70D">
            <wp:extent cx="4472940" cy="1897380"/>
            <wp:effectExtent l="0" t="0" r="3810" b="7620"/>
            <wp:docPr id="1490794461" name="image1.png" descr="Linha do temp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1490794461" name="image1.png" descr="Linha do tempo&#10;&#10;Descrição gerada automaticamente com confiança baixa"/>
                    <pic:cNvPicPr preferRelativeResize="0"/>
                  </pic:nvPicPr>
                  <pic:blipFill>
                    <a:blip r:embed="rId6"/>
                    <a:srcRect/>
                    <a:stretch>
                      <a:fillRect/>
                    </a:stretch>
                  </pic:blipFill>
                  <pic:spPr>
                    <a:xfrm>
                      <a:off x="0" y="0"/>
                      <a:ext cx="4473197" cy="1897489"/>
                    </a:xfrm>
                    <a:prstGeom prst="rect">
                      <a:avLst/>
                    </a:prstGeom>
                    <a:ln/>
                  </pic:spPr>
                </pic:pic>
              </a:graphicData>
            </a:graphic>
          </wp:inline>
        </w:drawing>
      </w:r>
    </w:p>
    <w:p w14:paraId="598116B6" w14:textId="60B4B1F9" w:rsidR="00146585" w:rsidRDefault="00146585">
      <w:pPr>
        <w:spacing w:line="360" w:lineRule="auto"/>
        <w:jc w:val="both"/>
        <w:rPr>
          <w:rFonts w:ascii="Times New Roman" w:eastAsia="Times New Roman" w:hAnsi="Times New Roman" w:cs="Times New Roman"/>
          <w:sz w:val="24"/>
          <w:szCs w:val="24"/>
        </w:rPr>
      </w:pPr>
    </w:p>
    <w:p w14:paraId="6CC5E851" w14:textId="77777777" w:rsidR="00146585" w:rsidRDefault="00146585">
      <w:pPr>
        <w:spacing w:line="360" w:lineRule="auto"/>
        <w:jc w:val="both"/>
        <w:rPr>
          <w:rFonts w:ascii="Times New Roman" w:eastAsia="Times New Roman" w:hAnsi="Times New Roman" w:cs="Times New Roman"/>
          <w:sz w:val="24"/>
          <w:szCs w:val="24"/>
        </w:rPr>
      </w:pPr>
    </w:p>
    <w:p w14:paraId="472CF361" w14:textId="77777777" w:rsidR="00146585" w:rsidRDefault="00146585">
      <w:pPr>
        <w:spacing w:line="360" w:lineRule="auto"/>
        <w:jc w:val="both"/>
        <w:rPr>
          <w:rFonts w:ascii="Times New Roman" w:eastAsia="Times New Roman" w:hAnsi="Times New Roman" w:cs="Times New Roman"/>
          <w:sz w:val="24"/>
          <w:szCs w:val="24"/>
        </w:rPr>
      </w:pPr>
    </w:p>
    <w:p w14:paraId="6ACD979A" w14:textId="79A34563" w:rsidR="008978D3" w:rsidRDefault="00000000" w:rsidP="00F36B6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opção “unidades”</w:t>
      </w:r>
      <w:r w:rsidR="00146585">
        <w:rPr>
          <w:rFonts w:ascii="Times New Roman" w:eastAsia="Times New Roman" w:hAnsi="Times New Roman" w:cs="Times New Roman"/>
          <w:sz w:val="24"/>
          <w:szCs w:val="24"/>
        </w:rPr>
        <w:t xml:space="preserve">, que se encontra na figura 3.6, </w:t>
      </w:r>
      <w:r>
        <w:rPr>
          <w:rFonts w:ascii="Times New Roman" w:eastAsia="Times New Roman" w:hAnsi="Times New Roman" w:cs="Times New Roman"/>
          <w:sz w:val="24"/>
          <w:szCs w:val="24"/>
        </w:rPr>
        <w:t xml:space="preserve">abrirá um mapa com a localização das unidades, opção para o cliente inserir o CEP para verificar se a loja entrega na região e horário de funcionamento. </w:t>
      </w:r>
      <w:r w:rsidR="00146585" w:rsidRPr="00146585">
        <w:rPr>
          <w:rFonts w:ascii="Times New Roman" w:eastAsia="Times New Roman" w:hAnsi="Times New Roman" w:cs="Times New Roman"/>
          <w:sz w:val="24"/>
          <w:szCs w:val="24"/>
        </w:rPr>
        <w:t xml:space="preserve">Logo abaixo haverá um texto </w:t>
      </w:r>
      <w:r w:rsidR="00146585">
        <w:rPr>
          <w:rFonts w:ascii="Times New Roman" w:eastAsia="Times New Roman" w:hAnsi="Times New Roman" w:cs="Times New Roman"/>
          <w:sz w:val="24"/>
          <w:szCs w:val="24"/>
        </w:rPr>
        <w:t>falando sobre a lanchonete (Figura 3.7).</w:t>
      </w:r>
    </w:p>
    <w:p w14:paraId="5A7A6BE7" w14:textId="77777777" w:rsidR="00146585" w:rsidRDefault="00146585">
      <w:pPr>
        <w:spacing w:line="360" w:lineRule="auto"/>
        <w:jc w:val="both"/>
        <w:rPr>
          <w:rFonts w:ascii="Times New Roman" w:eastAsia="Times New Roman" w:hAnsi="Times New Roman" w:cs="Times New Roman"/>
          <w:sz w:val="24"/>
          <w:szCs w:val="24"/>
        </w:rPr>
      </w:pPr>
    </w:p>
    <w:p w14:paraId="20760352" w14:textId="06B7A41E" w:rsidR="00146585" w:rsidRPr="00146585" w:rsidRDefault="00146585" w:rsidP="00146585">
      <w:pPr>
        <w:pStyle w:val="Legenda"/>
        <w:keepNext/>
        <w:jc w:val="center"/>
        <w:rPr>
          <w:rFonts w:ascii="Times New Roman" w:hAnsi="Times New Roman" w:cs="Times New Roman"/>
          <w:i w:val="0"/>
          <w:iCs w:val="0"/>
          <w:color w:val="auto"/>
          <w:sz w:val="24"/>
          <w:szCs w:val="24"/>
        </w:rPr>
      </w:pPr>
      <w:r w:rsidRPr="00146585">
        <w:rPr>
          <w:rFonts w:ascii="Times New Roman" w:hAnsi="Times New Roman" w:cs="Times New Roman"/>
          <w:b/>
          <w:bCs/>
          <w:i w:val="0"/>
          <w:iCs w:val="0"/>
          <w:color w:val="auto"/>
          <w:sz w:val="24"/>
          <w:szCs w:val="24"/>
        </w:rPr>
        <w:t>Figura 3.</w:t>
      </w:r>
      <w:r>
        <w:rPr>
          <w:rFonts w:ascii="Times New Roman" w:hAnsi="Times New Roman" w:cs="Times New Roman"/>
          <w:b/>
          <w:bCs/>
          <w:i w:val="0"/>
          <w:iCs w:val="0"/>
          <w:color w:val="auto"/>
          <w:sz w:val="24"/>
          <w:szCs w:val="24"/>
        </w:rPr>
        <w:t>7</w:t>
      </w:r>
      <w:r w:rsidRPr="00146585">
        <w:rPr>
          <w:rFonts w:ascii="Times New Roman" w:hAnsi="Times New Roman" w:cs="Times New Roman"/>
          <w:i w:val="0"/>
          <w:iCs w:val="0"/>
          <w:color w:val="auto"/>
          <w:sz w:val="24"/>
          <w:szCs w:val="24"/>
        </w:rPr>
        <w:t xml:space="preserve">- Print demonstrando </w:t>
      </w:r>
      <w:r w:rsidR="005A39E8">
        <w:rPr>
          <w:rFonts w:ascii="Times New Roman" w:hAnsi="Times New Roman" w:cs="Times New Roman"/>
          <w:i w:val="0"/>
          <w:iCs w:val="0"/>
          <w:color w:val="auto"/>
          <w:sz w:val="24"/>
          <w:szCs w:val="24"/>
        </w:rPr>
        <w:t>o texto sobre a lanchonete</w:t>
      </w:r>
      <w:r w:rsidRPr="00146585">
        <w:rPr>
          <w:rFonts w:ascii="Times New Roman" w:hAnsi="Times New Roman" w:cs="Times New Roman"/>
          <w:i w:val="0"/>
          <w:iCs w:val="0"/>
          <w:color w:val="auto"/>
          <w:sz w:val="24"/>
          <w:szCs w:val="24"/>
        </w:rPr>
        <w:t xml:space="preserve"> </w:t>
      </w:r>
      <w:r w:rsidR="005A39E8">
        <w:rPr>
          <w:rFonts w:ascii="Times New Roman" w:hAnsi="Times New Roman" w:cs="Times New Roman"/>
          <w:i w:val="0"/>
          <w:iCs w:val="0"/>
          <w:color w:val="auto"/>
          <w:sz w:val="24"/>
          <w:szCs w:val="24"/>
        </w:rPr>
        <w:t>n</w:t>
      </w:r>
      <w:r w:rsidRPr="00146585">
        <w:rPr>
          <w:rFonts w:ascii="Times New Roman" w:hAnsi="Times New Roman" w:cs="Times New Roman"/>
          <w:i w:val="0"/>
          <w:iCs w:val="0"/>
          <w:color w:val="auto"/>
          <w:sz w:val="24"/>
          <w:szCs w:val="24"/>
        </w:rPr>
        <w:t xml:space="preserve">a </w:t>
      </w:r>
      <w:r w:rsidR="005A39E8">
        <w:rPr>
          <w:rFonts w:ascii="Times New Roman" w:hAnsi="Times New Roman" w:cs="Times New Roman"/>
          <w:i w:val="0"/>
          <w:iCs w:val="0"/>
          <w:color w:val="auto"/>
          <w:sz w:val="24"/>
          <w:szCs w:val="24"/>
        </w:rPr>
        <w:t>aba “unidades”</w:t>
      </w:r>
      <w:r w:rsidRPr="00146585">
        <w:rPr>
          <w:rFonts w:ascii="Times New Roman" w:hAnsi="Times New Roman" w:cs="Times New Roman"/>
          <w:i w:val="0"/>
          <w:iCs w:val="0"/>
          <w:color w:val="auto"/>
          <w:sz w:val="24"/>
          <w:szCs w:val="24"/>
        </w:rPr>
        <w:t>.</w:t>
      </w:r>
    </w:p>
    <w:p w14:paraId="56A4AECF" w14:textId="77777777" w:rsidR="00146585" w:rsidRDefault="00146585" w:rsidP="00146585">
      <w:pPr>
        <w:keepNext/>
        <w:spacing w:line="360" w:lineRule="auto"/>
        <w:jc w:val="both"/>
      </w:pPr>
      <w:r>
        <w:rPr>
          <w:noProof/>
        </w:rPr>
        <w:drawing>
          <wp:inline distT="0" distB="0" distL="0" distR="0" wp14:anchorId="21553F57" wp14:editId="22B66322">
            <wp:extent cx="5897880" cy="2575560"/>
            <wp:effectExtent l="0" t="0" r="0" b="0"/>
            <wp:docPr id="1201116123" name="Imagem 1" descr="Interface gráfica do usuário, 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16123" name="Imagem 1" descr="Interface gráfica do usuário, Texto, Aplicativo, Word&#10;&#10;Descrição gerada automaticamente"/>
                    <pic:cNvPicPr/>
                  </pic:nvPicPr>
                  <pic:blipFill rotWithShape="1">
                    <a:blip r:embed="rId7"/>
                    <a:srcRect t="15759" r="-2392" b="4743"/>
                    <a:stretch/>
                  </pic:blipFill>
                  <pic:spPr bwMode="auto">
                    <a:xfrm>
                      <a:off x="0" y="0"/>
                      <a:ext cx="5897880" cy="2575560"/>
                    </a:xfrm>
                    <a:prstGeom prst="rect">
                      <a:avLst/>
                    </a:prstGeom>
                    <a:ln>
                      <a:noFill/>
                    </a:ln>
                    <a:extLst>
                      <a:ext uri="{53640926-AAD7-44D8-BBD7-CCE9431645EC}">
                        <a14:shadowObscured xmlns:a14="http://schemas.microsoft.com/office/drawing/2010/main"/>
                      </a:ext>
                    </a:extLst>
                  </pic:spPr>
                </pic:pic>
              </a:graphicData>
            </a:graphic>
          </wp:inline>
        </w:drawing>
      </w:r>
    </w:p>
    <w:p w14:paraId="361DEA9F" w14:textId="77777777" w:rsidR="005A39E8" w:rsidRPr="00146585" w:rsidRDefault="005A39E8" w:rsidP="005A39E8">
      <w:pPr>
        <w:pStyle w:val="Legenda"/>
        <w:jc w:val="both"/>
        <w:rPr>
          <w:rFonts w:ascii="Times New Roman" w:hAnsi="Times New Roman" w:cs="Times New Roman"/>
          <w:i w:val="0"/>
          <w:iCs w:val="0"/>
          <w:color w:val="auto"/>
          <w:sz w:val="24"/>
          <w:szCs w:val="24"/>
        </w:rPr>
      </w:pPr>
      <w:r w:rsidRPr="00146585">
        <w:rPr>
          <w:rFonts w:ascii="Times New Roman" w:hAnsi="Times New Roman" w:cs="Times New Roman"/>
          <w:i w:val="0"/>
          <w:iCs w:val="0"/>
          <w:color w:val="auto"/>
          <w:sz w:val="24"/>
          <w:szCs w:val="24"/>
        </w:rPr>
        <w:t>Fonte: autores.</w:t>
      </w:r>
    </w:p>
    <w:p w14:paraId="6C3DEA20" w14:textId="04F1E50C" w:rsidR="008978D3" w:rsidRDefault="008978D3">
      <w:pPr>
        <w:spacing w:line="360" w:lineRule="auto"/>
        <w:jc w:val="both"/>
        <w:rPr>
          <w:rFonts w:ascii="Times New Roman" w:eastAsia="Times New Roman" w:hAnsi="Times New Roman" w:cs="Times New Roman"/>
          <w:sz w:val="24"/>
          <w:szCs w:val="24"/>
        </w:rPr>
      </w:pPr>
    </w:p>
    <w:p w14:paraId="1E4BBF25" w14:textId="29A848F0" w:rsidR="008978D3" w:rsidRDefault="00000000" w:rsidP="00F36B6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aba “login”, o cliente </w:t>
      </w:r>
      <w:r w:rsidR="005A39E8">
        <w:rPr>
          <w:rFonts w:ascii="Times New Roman" w:eastAsia="Times New Roman" w:hAnsi="Times New Roman" w:cs="Times New Roman"/>
          <w:sz w:val="24"/>
          <w:szCs w:val="24"/>
        </w:rPr>
        <w:t>poderá fazer</w:t>
      </w:r>
      <w:r>
        <w:rPr>
          <w:rFonts w:ascii="Times New Roman" w:eastAsia="Times New Roman" w:hAnsi="Times New Roman" w:cs="Times New Roman"/>
          <w:sz w:val="24"/>
          <w:szCs w:val="24"/>
        </w:rPr>
        <w:t xml:space="preserve"> o login com e-mail e senha ou, caso não possua cadastro, haverá logo abaixo o </w:t>
      </w:r>
      <w:r w:rsidR="005A39E8">
        <w:rPr>
          <w:rFonts w:ascii="Times New Roman" w:eastAsia="Times New Roman" w:hAnsi="Times New Roman" w:cs="Times New Roman"/>
          <w:sz w:val="24"/>
          <w:szCs w:val="24"/>
        </w:rPr>
        <w:t>botão que direciona para a página de cadastro</w:t>
      </w:r>
      <w:r>
        <w:rPr>
          <w:rFonts w:ascii="Times New Roman" w:eastAsia="Times New Roman" w:hAnsi="Times New Roman" w:cs="Times New Roman"/>
          <w:sz w:val="24"/>
          <w:szCs w:val="24"/>
        </w:rPr>
        <w:t xml:space="preserve"> para realizá-lo (Figura 3.</w:t>
      </w:r>
      <w:r w:rsidR="005A39E8">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794003B5" w14:textId="77777777" w:rsidR="005A39E8" w:rsidRDefault="005A39E8">
      <w:pPr>
        <w:spacing w:line="360" w:lineRule="auto"/>
        <w:jc w:val="both"/>
        <w:rPr>
          <w:rFonts w:ascii="Times New Roman" w:eastAsia="Times New Roman" w:hAnsi="Times New Roman" w:cs="Times New Roman"/>
          <w:sz w:val="24"/>
          <w:szCs w:val="24"/>
        </w:rPr>
      </w:pPr>
    </w:p>
    <w:p w14:paraId="710FF75C" w14:textId="2D23BDCE" w:rsidR="005A39E8" w:rsidRPr="00146585" w:rsidRDefault="005A39E8" w:rsidP="005A39E8">
      <w:pPr>
        <w:pStyle w:val="Legenda"/>
        <w:keepNext/>
        <w:jc w:val="center"/>
        <w:rPr>
          <w:rFonts w:ascii="Times New Roman" w:hAnsi="Times New Roman" w:cs="Times New Roman"/>
          <w:i w:val="0"/>
          <w:iCs w:val="0"/>
          <w:color w:val="auto"/>
          <w:sz w:val="24"/>
          <w:szCs w:val="24"/>
        </w:rPr>
      </w:pPr>
      <w:r w:rsidRPr="00146585">
        <w:rPr>
          <w:rFonts w:ascii="Times New Roman" w:hAnsi="Times New Roman" w:cs="Times New Roman"/>
          <w:b/>
          <w:bCs/>
          <w:i w:val="0"/>
          <w:iCs w:val="0"/>
          <w:color w:val="auto"/>
          <w:sz w:val="24"/>
          <w:szCs w:val="24"/>
        </w:rPr>
        <w:lastRenderedPageBreak/>
        <w:t>Figura 3.</w:t>
      </w:r>
      <w:r>
        <w:rPr>
          <w:rFonts w:ascii="Times New Roman" w:hAnsi="Times New Roman" w:cs="Times New Roman"/>
          <w:b/>
          <w:bCs/>
          <w:i w:val="0"/>
          <w:iCs w:val="0"/>
          <w:color w:val="auto"/>
          <w:sz w:val="24"/>
          <w:szCs w:val="24"/>
        </w:rPr>
        <w:t>8</w:t>
      </w:r>
      <w:r w:rsidRPr="00146585">
        <w:rPr>
          <w:rFonts w:ascii="Times New Roman" w:hAnsi="Times New Roman" w:cs="Times New Roman"/>
          <w:i w:val="0"/>
          <w:iCs w:val="0"/>
          <w:color w:val="auto"/>
          <w:sz w:val="24"/>
          <w:szCs w:val="24"/>
        </w:rPr>
        <w:t xml:space="preserve">- Print demonstrando </w:t>
      </w:r>
      <w:r>
        <w:rPr>
          <w:rFonts w:ascii="Times New Roman" w:hAnsi="Times New Roman" w:cs="Times New Roman"/>
          <w:i w:val="0"/>
          <w:iCs w:val="0"/>
          <w:color w:val="auto"/>
          <w:sz w:val="24"/>
          <w:szCs w:val="24"/>
        </w:rPr>
        <w:t>a tela de login</w:t>
      </w:r>
      <w:r w:rsidRPr="00146585">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com a opção de cadastro.</w:t>
      </w:r>
    </w:p>
    <w:p w14:paraId="5AF0A91C" w14:textId="02D39A93" w:rsidR="008978D3" w:rsidRDefault="005A39E8">
      <w:pPr>
        <w:spacing w:line="360" w:lineRule="auto"/>
        <w:jc w:val="both"/>
        <w:rPr>
          <w:rFonts w:ascii="Times New Roman" w:eastAsia="Times New Roman" w:hAnsi="Times New Roman" w:cs="Times New Roman"/>
          <w:sz w:val="24"/>
          <w:szCs w:val="24"/>
        </w:rPr>
      </w:pPr>
      <w:r>
        <w:rPr>
          <w:noProof/>
        </w:rPr>
        <w:drawing>
          <wp:inline distT="0" distB="0" distL="0" distR="0" wp14:anchorId="0ADDAE61" wp14:editId="41A27FF0">
            <wp:extent cx="5966460" cy="2575560"/>
            <wp:effectExtent l="0" t="0" r="0" b="0"/>
            <wp:docPr id="1497951016"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1016" name="Imagem 1" descr="Interface gráfica do usuário, Site&#10;&#10;Descrição gerada automaticamente"/>
                    <pic:cNvPicPr/>
                  </pic:nvPicPr>
                  <pic:blipFill rotWithShape="1">
                    <a:blip r:embed="rId8"/>
                    <a:srcRect l="-1" t="15993" r="-3582" b="4508"/>
                    <a:stretch/>
                  </pic:blipFill>
                  <pic:spPr bwMode="auto">
                    <a:xfrm>
                      <a:off x="0" y="0"/>
                      <a:ext cx="5966460" cy="2575560"/>
                    </a:xfrm>
                    <a:prstGeom prst="rect">
                      <a:avLst/>
                    </a:prstGeom>
                    <a:ln>
                      <a:noFill/>
                    </a:ln>
                    <a:extLst>
                      <a:ext uri="{53640926-AAD7-44D8-BBD7-CCE9431645EC}">
                        <a14:shadowObscured xmlns:a14="http://schemas.microsoft.com/office/drawing/2010/main"/>
                      </a:ext>
                    </a:extLst>
                  </pic:spPr>
                </pic:pic>
              </a:graphicData>
            </a:graphic>
          </wp:inline>
        </w:drawing>
      </w:r>
    </w:p>
    <w:p w14:paraId="2D47828E" w14:textId="77777777" w:rsidR="005A39E8" w:rsidRPr="00146585" w:rsidRDefault="005A39E8" w:rsidP="005A39E8">
      <w:pPr>
        <w:pStyle w:val="Legenda"/>
        <w:jc w:val="both"/>
        <w:rPr>
          <w:rFonts w:ascii="Times New Roman" w:hAnsi="Times New Roman" w:cs="Times New Roman"/>
          <w:i w:val="0"/>
          <w:iCs w:val="0"/>
          <w:color w:val="auto"/>
          <w:sz w:val="24"/>
          <w:szCs w:val="24"/>
        </w:rPr>
      </w:pPr>
      <w:r w:rsidRPr="00146585">
        <w:rPr>
          <w:rFonts w:ascii="Times New Roman" w:hAnsi="Times New Roman" w:cs="Times New Roman"/>
          <w:i w:val="0"/>
          <w:iCs w:val="0"/>
          <w:color w:val="auto"/>
          <w:sz w:val="24"/>
          <w:szCs w:val="24"/>
        </w:rPr>
        <w:t>Fonte: autores.</w:t>
      </w:r>
    </w:p>
    <w:p w14:paraId="44F62680" w14:textId="77777777" w:rsidR="005A39E8" w:rsidRDefault="005A39E8">
      <w:pPr>
        <w:spacing w:line="360" w:lineRule="auto"/>
        <w:jc w:val="both"/>
        <w:rPr>
          <w:rFonts w:ascii="Times New Roman" w:eastAsia="Times New Roman" w:hAnsi="Times New Roman" w:cs="Times New Roman"/>
          <w:sz w:val="24"/>
          <w:szCs w:val="24"/>
        </w:rPr>
      </w:pPr>
    </w:p>
    <w:p w14:paraId="5D9479A0" w14:textId="6726A194" w:rsidR="008978D3" w:rsidRDefault="00000000" w:rsidP="00F36B6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cadastro, representado na imagem 3.</w:t>
      </w:r>
      <w:r w:rsidR="005A39E8">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serão pedidos nome completo, e-mail, sexo, data de nascimento, CPF, telefone e endereço, criar senha e confirmá-la. </w:t>
      </w:r>
    </w:p>
    <w:p w14:paraId="7E0E5A12" w14:textId="77777777" w:rsidR="005A39E8" w:rsidRDefault="005A39E8">
      <w:pPr>
        <w:spacing w:line="360" w:lineRule="auto"/>
        <w:jc w:val="both"/>
        <w:rPr>
          <w:rFonts w:ascii="Times New Roman" w:eastAsia="Times New Roman" w:hAnsi="Times New Roman" w:cs="Times New Roman"/>
          <w:sz w:val="24"/>
          <w:szCs w:val="24"/>
        </w:rPr>
      </w:pPr>
    </w:p>
    <w:p w14:paraId="0D4C1F6D" w14:textId="16A3622E" w:rsidR="005A39E8" w:rsidRPr="00146585" w:rsidRDefault="005A39E8" w:rsidP="005A39E8">
      <w:pPr>
        <w:pStyle w:val="Legenda"/>
        <w:keepNext/>
        <w:jc w:val="center"/>
        <w:rPr>
          <w:rFonts w:ascii="Times New Roman" w:hAnsi="Times New Roman" w:cs="Times New Roman"/>
          <w:i w:val="0"/>
          <w:iCs w:val="0"/>
          <w:color w:val="auto"/>
          <w:sz w:val="24"/>
          <w:szCs w:val="24"/>
        </w:rPr>
      </w:pPr>
      <w:r w:rsidRPr="00146585">
        <w:rPr>
          <w:rFonts w:ascii="Times New Roman" w:hAnsi="Times New Roman" w:cs="Times New Roman"/>
          <w:b/>
          <w:bCs/>
          <w:i w:val="0"/>
          <w:iCs w:val="0"/>
          <w:color w:val="auto"/>
          <w:sz w:val="24"/>
          <w:szCs w:val="24"/>
        </w:rPr>
        <w:t>Figura 3.</w:t>
      </w:r>
      <w:r>
        <w:rPr>
          <w:rFonts w:ascii="Times New Roman" w:hAnsi="Times New Roman" w:cs="Times New Roman"/>
          <w:b/>
          <w:bCs/>
          <w:i w:val="0"/>
          <w:iCs w:val="0"/>
          <w:color w:val="auto"/>
          <w:sz w:val="24"/>
          <w:szCs w:val="24"/>
        </w:rPr>
        <w:t>9</w:t>
      </w:r>
      <w:r w:rsidRPr="00146585">
        <w:rPr>
          <w:rFonts w:ascii="Times New Roman" w:hAnsi="Times New Roman" w:cs="Times New Roman"/>
          <w:i w:val="0"/>
          <w:iCs w:val="0"/>
          <w:color w:val="auto"/>
          <w:sz w:val="24"/>
          <w:szCs w:val="24"/>
        </w:rPr>
        <w:t xml:space="preserve">- Print demonstrando </w:t>
      </w:r>
      <w:r>
        <w:rPr>
          <w:rFonts w:ascii="Times New Roman" w:hAnsi="Times New Roman" w:cs="Times New Roman"/>
          <w:i w:val="0"/>
          <w:iCs w:val="0"/>
          <w:color w:val="auto"/>
          <w:sz w:val="24"/>
          <w:szCs w:val="24"/>
        </w:rPr>
        <w:t>a tela de cadastro acessada através do botão da tela de login.</w:t>
      </w:r>
    </w:p>
    <w:p w14:paraId="53A50C8F" w14:textId="77777777" w:rsidR="005A39E8" w:rsidRDefault="005A39E8" w:rsidP="005A39E8">
      <w:pPr>
        <w:keepNext/>
        <w:spacing w:line="360" w:lineRule="auto"/>
        <w:jc w:val="both"/>
      </w:pPr>
      <w:r>
        <w:rPr>
          <w:noProof/>
        </w:rPr>
        <w:drawing>
          <wp:inline distT="0" distB="0" distL="0" distR="0" wp14:anchorId="272286CF" wp14:editId="7DD30889">
            <wp:extent cx="5829300" cy="2522220"/>
            <wp:effectExtent l="0" t="0" r="0" b="0"/>
            <wp:docPr id="198169103"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103" name="Imagem 1" descr="Tela de computador com jogo&#10;&#10;Descrição gerada automaticamente"/>
                    <pic:cNvPicPr/>
                  </pic:nvPicPr>
                  <pic:blipFill rotWithShape="1">
                    <a:blip r:embed="rId9"/>
                    <a:srcRect l="-265" t="16934" r="-937" b="5214"/>
                    <a:stretch/>
                  </pic:blipFill>
                  <pic:spPr bwMode="auto">
                    <a:xfrm>
                      <a:off x="0" y="0"/>
                      <a:ext cx="5829300" cy="2522220"/>
                    </a:xfrm>
                    <a:prstGeom prst="rect">
                      <a:avLst/>
                    </a:prstGeom>
                    <a:ln>
                      <a:noFill/>
                    </a:ln>
                    <a:extLst>
                      <a:ext uri="{53640926-AAD7-44D8-BBD7-CCE9431645EC}">
                        <a14:shadowObscured xmlns:a14="http://schemas.microsoft.com/office/drawing/2010/main"/>
                      </a:ext>
                    </a:extLst>
                  </pic:spPr>
                </pic:pic>
              </a:graphicData>
            </a:graphic>
          </wp:inline>
        </w:drawing>
      </w:r>
    </w:p>
    <w:p w14:paraId="5E2A842F" w14:textId="77777777" w:rsidR="005A39E8" w:rsidRPr="00146585" w:rsidRDefault="005A39E8" w:rsidP="005A39E8">
      <w:pPr>
        <w:pStyle w:val="Legenda"/>
        <w:jc w:val="both"/>
        <w:rPr>
          <w:rFonts w:ascii="Times New Roman" w:hAnsi="Times New Roman" w:cs="Times New Roman"/>
          <w:i w:val="0"/>
          <w:iCs w:val="0"/>
          <w:color w:val="auto"/>
          <w:sz w:val="24"/>
          <w:szCs w:val="24"/>
        </w:rPr>
      </w:pPr>
      <w:r w:rsidRPr="00146585">
        <w:rPr>
          <w:rFonts w:ascii="Times New Roman" w:hAnsi="Times New Roman" w:cs="Times New Roman"/>
          <w:i w:val="0"/>
          <w:iCs w:val="0"/>
          <w:color w:val="auto"/>
          <w:sz w:val="24"/>
          <w:szCs w:val="24"/>
        </w:rPr>
        <w:t>Fonte: autores.</w:t>
      </w:r>
    </w:p>
    <w:p w14:paraId="50AF10A8" w14:textId="77777777" w:rsidR="008978D3" w:rsidRDefault="008978D3">
      <w:pPr>
        <w:spacing w:line="360" w:lineRule="auto"/>
        <w:jc w:val="both"/>
        <w:rPr>
          <w:rFonts w:ascii="Times New Roman" w:eastAsia="Times New Roman" w:hAnsi="Times New Roman" w:cs="Times New Roman"/>
          <w:sz w:val="24"/>
          <w:szCs w:val="24"/>
        </w:rPr>
      </w:pPr>
    </w:p>
    <w:p w14:paraId="671ECFFA" w14:textId="77777777" w:rsidR="008978D3" w:rsidRDefault="008978D3">
      <w:pPr>
        <w:jc w:val="both"/>
        <w:rPr>
          <w:rFonts w:ascii="Times New Roman" w:eastAsia="Times New Roman" w:hAnsi="Times New Roman" w:cs="Times New Roman"/>
          <w:sz w:val="24"/>
          <w:szCs w:val="24"/>
        </w:rPr>
      </w:pPr>
    </w:p>
    <w:p w14:paraId="241D8695" w14:textId="77777777" w:rsidR="008978D3" w:rsidRDefault="008978D3">
      <w:pPr>
        <w:jc w:val="both"/>
        <w:rPr>
          <w:rFonts w:ascii="Times New Roman" w:eastAsia="Times New Roman" w:hAnsi="Times New Roman" w:cs="Times New Roman"/>
          <w:sz w:val="24"/>
          <w:szCs w:val="24"/>
        </w:rPr>
      </w:pPr>
    </w:p>
    <w:p w14:paraId="1BC0D706" w14:textId="77777777" w:rsidR="008978D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005D34D" w14:textId="77777777" w:rsidR="008978D3" w:rsidRDefault="008978D3">
      <w:pPr>
        <w:rPr>
          <w:rFonts w:ascii="Times New Roman" w:eastAsia="Times New Roman" w:hAnsi="Times New Roman" w:cs="Times New Roman"/>
          <w:sz w:val="24"/>
          <w:szCs w:val="24"/>
        </w:rPr>
      </w:pPr>
    </w:p>
    <w:p w14:paraId="0A880DD0" w14:textId="77777777" w:rsidR="008978D3" w:rsidRDefault="008978D3"/>
    <w:p w14:paraId="66D125D0" w14:textId="31E816AA" w:rsidR="008978D3" w:rsidRPr="00500FBF" w:rsidRDefault="00F36B67" w:rsidP="00500FBF">
      <w:pPr>
        <w:spacing w:line="360" w:lineRule="auto"/>
        <w:jc w:val="both"/>
        <w:rPr>
          <w:rFonts w:ascii="Times New Roman" w:hAnsi="Times New Roman" w:cs="Times New Roman"/>
          <w:sz w:val="24"/>
          <w:szCs w:val="24"/>
        </w:rPr>
      </w:pPr>
      <w:r w:rsidRPr="007E5E2A">
        <w:rPr>
          <w:rFonts w:ascii="Times New Roman" w:hAnsi="Times New Roman" w:cs="Times New Roman"/>
          <w:sz w:val="24"/>
          <w:szCs w:val="24"/>
        </w:rPr>
        <w:lastRenderedPageBreak/>
        <w:tab/>
        <w:t xml:space="preserve">Para tornar a página responsiva, foram utilizadas medias queries para ajustar o tamanho das estruturas e adaptá-los para visualização </w:t>
      </w:r>
      <w:r w:rsidR="00500FBF">
        <w:rPr>
          <w:rFonts w:ascii="Times New Roman" w:hAnsi="Times New Roman" w:cs="Times New Roman"/>
          <w:sz w:val="24"/>
          <w:szCs w:val="24"/>
        </w:rPr>
        <w:t>em qualquer tamanho de tela</w:t>
      </w:r>
      <w:r w:rsidRPr="007E5E2A">
        <w:rPr>
          <w:rFonts w:ascii="Times New Roman" w:hAnsi="Times New Roman" w:cs="Times New Roman"/>
          <w:sz w:val="24"/>
          <w:szCs w:val="24"/>
        </w:rPr>
        <w:t xml:space="preserve">. </w:t>
      </w:r>
    </w:p>
    <w:p w14:paraId="00A479C7" w14:textId="77777777" w:rsidR="008978D3" w:rsidRDefault="008978D3"/>
    <w:p w14:paraId="40E07945" w14:textId="77777777" w:rsidR="008978D3" w:rsidRDefault="008978D3"/>
    <w:p w14:paraId="7E992BD3" w14:textId="77777777" w:rsidR="008978D3" w:rsidRDefault="008978D3"/>
    <w:p w14:paraId="55332833" w14:textId="77777777" w:rsidR="008978D3" w:rsidRDefault="008978D3"/>
    <w:p w14:paraId="269A11C2" w14:textId="77777777" w:rsidR="008978D3" w:rsidRDefault="008978D3"/>
    <w:p w14:paraId="7FA80229" w14:textId="77777777" w:rsidR="008978D3" w:rsidRDefault="008978D3"/>
    <w:p w14:paraId="6B67D20F" w14:textId="77777777" w:rsidR="008978D3" w:rsidRDefault="008978D3"/>
    <w:p w14:paraId="08F26A56" w14:textId="77777777" w:rsidR="008978D3" w:rsidRDefault="008978D3"/>
    <w:p w14:paraId="56E61379" w14:textId="77777777" w:rsidR="008978D3" w:rsidRDefault="008978D3"/>
    <w:p w14:paraId="5385E591" w14:textId="77777777" w:rsidR="008978D3" w:rsidRDefault="008978D3"/>
    <w:p w14:paraId="7EF97CFB" w14:textId="77777777" w:rsidR="008978D3" w:rsidRDefault="008978D3"/>
    <w:p w14:paraId="443C93CE" w14:textId="77777777" w:rsidR="008978D3" w:rsidRDefault="008978D3"/>
    <w:p w14:paraId="18A2BA39" w14:textId="77777777" w:rsidR="00500FBF" w:rsidRDefault="00500FBF"/>
    <w:p w14:paraId="5D7985B0" w14:textId="77777777" w:rsidR="00500FBF" w:rsidRDefault="00500FBF"/>
    <w:p w14:paraId="249FA1C1" w14:textId="77777777" w:rsidR="00500FBF" w:rsidRDefault="00500FBF"/>
    <w:p w14:paraId="664A2242" w14:textId="77777777" w:rsidR="00500FBF" w:rsidRDefault="00500FBF"/>
    <w:p w14:paraId="4123C10A" w14:textId="77777777" w:rsidR="00500FBF" w:rsidRDefault="00500FBF"/>
    <w:p w14:paraId="19461B34" w14:textId="77777777" w:rsidR="00500FBF" w:rsidRDefault="00500FBF"/>
    <w:p w14:paraId="3ADEE4F6" w14:textId="77777777" w:rsidR="00500FBF" w:rsidRDefault="00500FBF"/>
    <w:p w14:paraId="3D5627F3" w14:textId="77777777" w:rsidR="00500FBF" w:rsidRDefault="00500FBF"/>
    <w:p w14:paraId="26064006" w14:textId="77777777" w:rsidR="00500FBF" w:rsidRDefault="00500FBF"/>
    <w:p w14:paraId="2F86EA94" w14:textId="77777777" w:rsidR="00500FBF" w:rsidRDefault="00500FBF"/>
    <w:p w14:paraId="2A9A5C5D" w14:textId="77777777" w:rsidR="00500FBF" w:rsidRDefault="00500FBF"/>
    <w:p w14:paraId="779DF1C8" w14:textId="77777777" w:rsidR="00500FBF" w:rsidRDefault="00500FBF"/>
    <w:p w14:paraId="2DDFADCF" w14:textId="77777777" w:rsidR="00500FBF" w:rsidRDefault="00500FBF"/>
    <w:p w14:paraId="37D4D048" w14:textId="77777777" w:rsidR="00500FBF" w:rsidRDefault="00500FBF"/>
    <w:p w14:paraId="166968EB" w14:textId="77777777" w:rsidR="00500FBF" w:rsidRDefault="00500FBF"/>
    <w:p w14:paraId="1C576F6F" w14:textId="77777777" w:rsidR="00500FBF" w:rsidRDefault="00500FBF"/>
    <w:p w14:paraId="72B09C9A" w14:textId="77777777" w:rsidR="00500FBF" w:rsidRDefault="00500FBF"/>
    <w:p w14:paraId="233363A0" w14:textId="77777777" w:rsidR="00500FBF" w:rsidRDefault="00500FBF"/>
    <w:p w14:paraId="5E4043D1" w14:textId="77777777" w:rsidR="00500FBF" w:rsidRDefault="00500FBF"/>
    <w:p w14:paraId="793E16F5" w14:textId="77777777" w:rsidR="00500FBF" w:rsidRDefault="00500FBF"/>
    <w:p w14:paraId="4C1B28BB" w14:textId="77777777" w:rsidR="00500FBF" w:rsidRDefault="00500FBF"/>
    <w:p w14:paraId="2E1D9DF1" w14:textId="77777777" w:rsidR="00500FBF" w:rsidRDefault="00500FBF"/>
    <w:p w14:paraId="74124102" w14:textId="77777777" w:rsidR="00500FBF" w:rsidRDefault="00500FBF"/>
    <w:p w14:paraId="025A4FE7" w14:textId="77777777" w:rsidR="00500FBF" w:rsidRDefault="00500FBF"/>
    <w:p w14:paraId="74A209FD" w14:textId="77777777" w:rsidR="00500FBF" w:rsidRDefault="00500FBF"/>
    <w:p w14:paraId="73643D26" w14:textId="77777777" w:rsidR="00500FBF" w:rsidRDefault="00500FBF"/>
    <w:p w14:paraId="52406D3B" w14:textId="77777777" w:rsidR="00500FBF" w:rsidRDefault="00500FBF"/>
    <w:p w14:paraId="262724BF" w14:textId="77777777" w:rsidR="00500FBF" w:rsidRDefault="00500FBF"/>
    <w:p w14:paraId="62FF31F5" w14:textId="77777777" w:rsidR="008978D3" w:rsidRDefault="008978D3"/>
    <w:p w14:paraId="732C61F6" w14:textId="77777777" w:rsidR="008978D3" w:rsidRDefault="008978D3"/>
    <w:p w14:paraId="08B71208" w14:textId="77777777" w:rsidR="008978D3" w:rsidRDefault="00000000">
      <w:pPr>
        <w:pStyle w:val="Ttulo1"/>
      </w:pPr>
      <w:bookmarkStart w:id="5" w:name="_heading=h.tyjcwt" w:colFirst="0" w:colLast="0"/>
      <w:bookmarkEnd w:id="5"/>
      <w:r>
        <w:lastRenderedPageBreak/>
        <w:t>4 JUSTIFICATIVA</w:t>
      </w:r>
    </w:p>
    <w:p w14:paraId="723B7387" w14:textId="50118E0C" w:rsidR="008978D3" w:rsidRDefault="00000000" w:rsidP="003C7C6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estudo realizado pela </w:t>
      </w:r>
      <w:proofErr w:type="spellStart"/>
      <w:r>
        <w:rPr>
          <w:rFonts w:ascii="Times New Roman" w:eastAsia="Times New Roman" w:hAnsi="Times New Roman" w:cs="Times New Roman"/>
          <w:sz w:val="24"/>
          <w:szCs w:val="24"/>
        </w:rPr>
        <w:t>Abrasel</w:t>
      </w:r>
      <w:proofErr w:type="spellEnd"/>
      <w:r>
        <w:rPr>
          <w:rFonts w:ascii="Times New Roman" w:eastAsia="Times New Roman" w:hAnsi="Times New Roman" w:cs="Times New Roman"/>
          <w:sz w:val="24"/>
          <w:szCs w:val="24"/>
        </w:rPr>
        <w:t xml:space="preserve"> (Associação Brasileira de Bares e Restaurantes) mostra que um prato pedido pelo </w:t>
      </w:r>
      <w:proofErr w:type="spellStart"/>
      <w:r>
        <w:rPr>
          <w:rFonts w:ascii="Times New Roman" w:eastAsia="Times New Roman" w:hAnsi="Times New Roman" w:cs="Times New Roman"/>
          <w:sz w:val="24"/>
          <w:szCs w:val="24"/>
        </w:rPr>
        <w:t>iFood</w:t>
      </w:r>
      <w:proofErr w:type="spellEnd"/>
      <w:r>
        <w:rPr>
          <w:rFonts w:ascii="Times New Roman" w:eastAsia="Times New Roman" w:hAnsi="Times New Roman" w:cs="Times New Roman"/>
          <w:sz w:val="24"/>
          <w:szCs w:val="24"/>
        </w:rPr>
        <w:t xml:space="preserve"> fica em média 17,5% mais caro que o mesmo prato servido no restaurante. De acordo com a associação, o </w:t>
      </w:r>
      <w:proofErr w:type="spellStart"/>
      <w:r>
        <w:rPr>
          <w:rFonts w:ascii="Times New Roman" w:eastAsia="Times New Roman" w:hAnsi="Times New Roman" w:cs="Times New Roman"/>
          <w:sz w:val="24"/>
          <w:szCs w:val="24"/>
        </w:rPr>
        <w:t>IFood</w:t>
      </w:r>
      <w:proofErr w:type="spellEnd"/>
      <w:r>
        <w:rPr>
          <w:rFonts w:ascii="Times New Roman" w:eastAsia="Times New Roman" w:hAnsi="Times New Roman" w:cs="Times New Roman"/>
          <w:sz w:val="24"/>
          <w:szCs w:val="24"/>
        </w:rPr>
        <w:t xml:space="preserve"> vem cobrando entre 16% e 25% de taxa dos restaurantes, que em alguns casos chega a 30%.</w:t>
      </w:r>
    </w:p>
    <w:p w14:paraId="6DCBEBD7" w14:textId="77777777" w:rsidR="008978D3" w:rsidRDefault="00000000" w:rsidP="00F36B6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w:t>
      </w:r>
      <w:proofErr w:type="spellStart"/>
      <w:r>
        <w:rPr>
          <w:rFonts w:ascii="Times New Roman" w:eastAsia="Times New Roman" w:hAnsi="Times New Roman" w:cs="Times New Roman"/>
          <w:sz w:val="24"/>
          <w:szCs w:val="24"/>
        </w:rPr>
        <w:t>Cade</w:t>
      </w:r>
      <w:proofErr w:type="spellEnd"/>
      <w:r>
        <w:rPr>
          <w:rFonts w:ascii="Times New Roman" w:eastAsia="Times New Roman" w:hAnsi="Times New Roman" w:cs="Times New Roman"/>
          <w:sz w:val="24"/>
          <w:szCs w:val="24"/>
        </w:rPr>
        <w:t xml:space="preserve"> (Conselho Administrativo de Defesa Econômica), apura se há abuso de posição dominante por parte do </w:t>
      </w:r>
      <w:proofErr w:type="spellStart"/>
      <w:r>
        <w:rPr>
          <w:rFonts w:ascii="Times New Roman" w:eastAsia="Times New Roman" w:hAnsi="Times New Roman" w:cs="Times New Roman"/>
          <w:sz w:val="24"/>
          <w:szCs w:val="24"/>
        </w:rPr>
        <w:t>iFood</w:t>
      </w:r>
      <w:proofErr w:type="spellEnd"/>
      <w:r>
        <w:rPr>
          <w:rFonts w:ascii="Times New Roman" w:eastAsia="Times New Roman" w:hAnsi="Times New Roman" w:cs="Times New Roman"/>
          <w:sz w:val="24"/>
          <w:szCs w:val="24"/>
        </w:rPr>
        <w:t>, já que o aplicativo detém 80% do mercado de delivery no Brasil.</w:t>
      </w:r>
    </w:p>
    <w:p w14:paraId="4323833A" w14:textId="4C832FAF" w:rsidR="008978D3" w:rsidRDefault="00000000" w:rsidP="00F36B67">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Thaís Manhães da Folha de </w:t>
      </w:r>
      <w:proofErr w:type="spellStart"/>
      <w:r>
        <w:rPr>
          <w:rFonts w:ascii="Times New Roman" w:eastAsia="Times New Roman" w:hAnsi="Times New Roman" w:cs="Times New Roman"/>
          <w:sz w:val="24"/>
          <w:szCs w:val="24"/>
        </w:rPr>
        <w:t>S.Paulo</w:t>
      </w:r>
      <w:proofErr w:type="spellEnd"/>
      <w:r>
        <w:rPr>
          <w:rFonts w:ascii="Times New Roman" w:eastAsia="Times New Roman" w:hAnsi="Times New Roman" w:cs="Times New Roman"/>
          <w:sz w:val="24"/>
          <w:szCs w:val="24"/>
        </w:rPr>
        <w:t xml:space="preserve"> afirma em seu artigo “Restaurantes adotam sistema próprio de entrega para fugir de taxas de apps” que os empreendedores buscam desenvolver plataformas próprias de entrega incomodados com as taxas cobradas pelos maiores aplicativos do setor de delivery de comida,</w:t>
      </w:r>
      <w:hyperlink r:id="rId10">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Rappi</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iFood</w:t>
        </w:r>
        <w:proofErr w:type="spellEnd"/>
      </w:hyperlink>
      <w:r>
        <w:rPr>
          <w:rFonts w:ascii="Times New Roman" w:eastAsia="Times New Roman" w:hAnsi="Times New Roman" w:cs="Times New Roman"/>
          <w:sz w:val="24"/>
          <w:szCs w:val="24"/>
        </w:rPr>
        <w:t>.</w:t>
      </w:r>
    </w:p>
    <w:p w14:paraId="446E261B" w14:textId="5FC937CC" w:rsidR="008978D3" w:rsidRDefault="00000000" w:rsidP="00F36B6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seu artigo ela cita a </w:t>
      </w:r>
      <w:proofErr w:type="spellStart"/>
      <w:r>
        <w:rPr>
          <w:rFonts w:ascii="Times New Roman" w:eastAsia="Times New Roman" w:hAnsi="Times New Roman" w:cs="Times New Roman"/>
          <w:sz w:val="24"/>
          <w:szCs w:val="24"/>
        </w:rPr>
        <w:t>Padoca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Vegan</w:t>
      </w:r>
      <w:proofErr w:type="spellEnd"/>
      <w:r>
        <w:rPr>
          <w:rFonts w:ascii="Times New Roman" w:eastAsia="Times New Roman" w:hAnsi="Times New Roman" w:cs="Times New Roman"/>
          <w:sz w:val="24"/>
          <w:szCs w:val="24"/>
        </w:rPr>
        <w:t xml:space="preserve">, empresa aberta em 2019 em São Paulo na qual as donas do negócio perceberam que estava caro manter a empresa delas no </w:t>
      </w:r>
      <w:proofErr w:type="spellStart"/>
      <w:r>
        <w:rPr>
          <w:rFonts w:ascii="Times New Roman" w:eastAsia="Times New Roman" w:hAnsi="Times New Roman" w:cs="Times New Roman"/>
          <w:sz w:val="24"/>
          <w:szCs w:val="24"/>
        </w:rPr>
        <w:t>Ifood</w:t>
      </w:r>
      <w:proofErr w:type="spellEnd"/>
      <w:r>
        <w:rPr>
          <w:rFonts w:ascii="Times New Roman" w:eastAsia="Times New Roman" w:hAnsi="Times New Roman" w:cs="Times New Roman"/>
          <w:sz w:val="24"/>
          <w:szCs w:val="24"/>
        </w:rPr>
        <w:t>, pois as taxas do aplicativo correspondiam a quase um terço do valor do produto, que era passado aos consumidores, o que gerava perda de clientes.</w:t>
      </w:r>
    </w:p>
    <w:p w14:paraId="50B8B213" w14:textId="456E642D" w:rsidR="008978D3" w:rsidRDefault="00000000" w:rsidP="00F36B6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Segundo o artigo de Thaís, para solucionar o problema, as empresárias contrataram uma desenvolvedora de plataformas de entrega para restaurantes, que tem um custo-benefício mais vantajoso que os aplicativos de delivery populares.</w:t>
      </w:r>
    </w:p>
    <w:p w14:paraId="58945BB1" w14:textId="52E86836" w:rsidR="008978D3" w:rsidRDefault="00000000" w:rsidP="003C7C6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Tomando conhecimento dessas informações, os autores do presente trabalho tiveram a ideia de criar um site de delivery exclusivo para uma lanchonete fictícia, com o objetivo de ter seu próprio serviço de pedidos e entregas, reduzindo a dependência de aplicativos que cobram altas taxas. Essa medida visa proporcionar preços mais acessíveis aos clientes, aumentar as vendas da lanchonete e ampliar a receita de outros estabelecimentos do setor alimentício que queiram aderir ao mesmo modelo de site.</w:t>
      </w:r>
    </w:p>
    <w:p w14:paraId="4E8E7881" w14:textId="77777777" w:rsidR="008978D3" w:rsidRDefault="008978D3" w:rsidP="005A39E8">
      <w:pPr>
        <w:spacing w:line="360" w:lineRule="auto"/>
        <w:jc w:val="both"/>
        <w:rPr>
          <w:rFonts w:ascii="Times New Roman" w:eastAsia="Times New Roman" w:hAnsi="Times New Roman" w:cs="Times New Roman"/>
          <w:sz w:val="24"/>
          <w:szCs w:val="24"/>
        </w:rPr>
      </w:pPr>
    </w:p>
    <w:p w14:paraId="4AB1D995" w14:textId="77777777" w:rsidR="008978D3" w:rsidRDefault="008978D3" w:rsidP="005A39E8">
      <w:pPr>
        <w:spacing w:line="360" w:lineRule="auto"/>
        <w:jc w:val="both"/>
      </w:pPr>
    </w:p>
    <w:p w14:paraId="23F51879" w14:textId="77777777" w:rsidR="008978D3" w:rsidRDefault="008978D3" w:rsidP="005A39E8">
      <w:pPr>
        <w:spacing w:line="360" w:lineRule="auto"/>
        <w:jc w:val="both"/>
      </w:pPr>
    </w:p>
    <w:p w14:paraId="0CB8B0A7" w14:textId="77777777" w:rsidR="008978D3" w:rsidRDefault="008978D3" w:rsidP="005A39E8">
      <w:pPr>
        <w:spacing w:line="360" w:lineRule="auto"/>
        <w:jc w:val="both"/>
      </w:pPr>
    </w:p>
    <w:p w14:paraId="245DB037" w14:textId="77777777" w:rsidR="008978D3" w:rsidRDefault="008978D3"/>
    <w:p w14:paraId="393DF4A3" w14:textId="77777777" w:rsidR="008978D3" w:rsidRDefault="008978D3"/>
    <w:p w14:paraId="18DEF612" w14:textId="77777777" w:rsidR="008978D3" w:rsidRDefault="008978D3"/>
    <w:p w14:paraId="3C92D6BF" w14:textId="77777777" w:rsidR="008978D3" w:rsidRDefault="008978D3"/>
    <w:p w14:paraId="68453ECB" w14:textId="77777777" w:rsidR="008978D3" w:rsidRDefault="008978D3"/>
    <w:p w14:paraId="4386D0AE" w14:textId="77777777" w:rsidR="008978D3" w:rsidRDefault="008978D3"/>
    <w:p w14:paraId="2600825F" w14:textId="77777777" w:rsidR="008978D3" w:rsidRDefault="008978D3"/>
    <w:p w14:paraId="7C964436" w14:textId="77777777" w:rsidR="008978D3" w:rsidRDefault="00000000">
      <w:pPr>
        <w:pStyle w:val="Ttulo1"/>
      </w:pPr>
      <w:bookmarkStart w:id="6" w:name="_heading=h.3dy6vkm" w:colFirst="0" w:colLast="0"/>
      <w:bookmarkEnd w:id="6"/>
      <w:r>
        <w:lastRenderedPageBreak/>
        <w:t>REFERÊNCIAS</w:t>
      </w:r>
    </w:p>
    <w:p w14:paraId="2BC3B352" w14:textId="77777777" w:rsidR="008978D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REDAÇÃO. </w:t>
      </w:r>
      <w:r>
        <w:rPr>
          <w:rFonts w:ascii="Times New Roman" w:eastAsia="Times New Roman" w:hAnsi="Times New Roman" w:cs="Times New Roman"/>
          <w:b/>
          <w:sz w:val="24"/>
          <w:szCs w:val="24"/>
        </w:rPr>
        <w:t xml:space="preserve">Comida no </w:t>
      </w:r>
      <w:proofErr w:type="spellStart"/>
      <w:r>
        <w:rPr>
          <w:rFonts w:ascii="Times New Roman" w:eastAsia="Times New Roman" w:hAnsi="Times New Roman" w:cs="Times New Roman"/>
          <w:b/>
          <w:sz w:val="24"/>
          <w:szCs w:val="24"/>
        </w:rPr>
        <w:t>iFood</w:t>
      </w:r>
      <w:proofErr w:type="spellEnd"/>
      <w:r>
        <w:rPr>
          <w:rFonts w:ascii="Times New Roman" w:eastAsia="Times New Roman" w:hAnsi="Times New Roman" w:cs="Times New Roman"/>
          <w:b/>
          <w:sz w:val="24"/>
          <w:szCs w:val="24"/>
        </w:rPr>
        <w:t xml:space="preserve"> fica 17,5% mais cara do que no restaurante, diz </w:t>
      </w:r>
      <w:proofErr w:type="spellStart"/>
      <w:r>
        <w:rPr>
          <w:rFonts w:ascii="Times New Roman" w:eastAsia="Times New Roman" w:hAnsi="Times New Roman" w:cs="Times New Roman"/>
          <w:b/>
          <w:sz w:val="24"/>
          <w:szCs w:val="24"/>
        </w:rPr>
        <w:t>Abrasel</w:t>
      </w:r>
      <w:proofErr w:type="spellEnd"/>
      <w:r>
        <w:rPr>
          <w:rFonts w:ascii="Times New Roman" w:eastAsia="Times New Roman" w:hAnsi="Times New Roman" w:cs="Times New Roman"/>
          <w:sz w:val="24"/>
          <w:szCs w:val="24"/>
        </w:rPr>
        <w:t>. 2022. Disponível em: https://www.terra.com.br/economia/dinheiro-em-acao/comida-no-ifood-fica-175-mais-cara-do-que-no-restaurante-diz-abrasel,2e57593e2bf8e3d1d409bbbf205cf3d4cjo77yri.html. Acesso em: 5 abr. 2023.</w:t>
      </w:r>
    </w:p>
    <w:p w14:paraId="0B6A6804" w14:textId="77777777" w:rsidR="008978D3" w:rsidRDefault="008978D3">
      <w:pPr>
        <w:spacing w:line="240" w:lineRule="auto"/>
        <w:rPr>
          <w:rFonts w:ascii="Times New Roman" w:eastAsia="Times New Roman" w:hAnsi="Times New Roman" w:cs="Times New Roman"/>
          <w:color w:val="222222"/>
          <w:sz w:val="24"/>
          <w:szCs w:val="24"/>
          <w:highlight w:val="white"/>
        </w:rPr>
      </w:pPr>
    </w:p>
    <w:p w14:paraId="0C251D40" w14:textId="77777777" w:rsidR="008978D3" w:rsidRDefault="00000000">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MANHÃES, Thaís Magalhães. Restaurantes adotam sistema próprio de entrega para fugir de taxas de apps: plataformas individuais podem ainda fortalecer relação direta entre empreendedores e clientes. </w:t>
      </w:r>
      <w:r>
        <w:rPr>
          <w:rFonts w:ascii="Times New Roman" w:eastAsia="Times New Roman" w:hAnsi="Times New Roman" w:cs="Times New Roman"/>
          <w:b/>
          <w:color w:val="222222"/>
          <w:sz w:val="24"/>
          <w:szCs w:val="24"/>
          <w:highlight w:val="white"/>
        </w:rPr>
        <w:t xml:space="preserve">Folha de </w:t>
      </w:r>
      <w:proofErr w:type="spellStart"/>
      <w:proofErr w:type="gramStart"/>
      <w:r>
        <w:rPr>
          <w:rFonts w:ascii="Times New Roman" w:eastAsia="Times New Roman" w:hAnsi="Times New Roman" w:cs="Times New Roman"/>
          <w:b/>
          <w:color w:val="222222"/>
          <w:sz w:val="24"/>
          <w:szCs w:val="24"/>
          <w:highlight w:val="white"/>
        </w:rPr>
        <w:t>S.Paulo</w:t>
      </w:r>
      <w:proofErr w:type="spellEnd"/>
      <w:proofErr w:type="gramEnd"/>
      <w:r>
        <w:rPr>
          <w:rFonts w:ascii="Times New Roman" w:eastAsia="Times New Roman" w:hAnsi="Times New Roman" w:cs="Times New Roman"/>
          <w:b/>
          <w:color w:val="222222"/>
          <w:sz w:val="24"/>
          <w:szCs w:val="24"/>
          <w:highlight w:val="white"/>
        </w:rPr>
        <w:t xml:space="preserve">. </w:t>
      </w:r>
      <w:r>
        <w:rPr>
          <w:rFonts w:ascii="Times New Roman" w:eastAsia="Times New Roman" w:hAnsi="Times New Roman" w:cs="Times New Roman"/>
          <w:color w:val="222222"/>
          <w:sz w:val="24"/>
          <w:szCs w:val="24"/>
          <w:highlight w:val="white"/>
        </w:rPr>
        <w:t>São Paulo. 13 mar. 2022. Disponível em: https://www1.folha.uol.com.br/amp/mpme/2022/03/restaurantes-adotam-sistema-proprio-de-entrega-para-fugir-de-taxas-de-apps.shtml#amp_tf=De%20%251%24s&amp;aoh=16819047674713&amp;referrer=https%3A%2F%2Fwww.google.com. Acesso em: 19 abr. 2023.</w:t>
      </w:r>
    </w:p>
    <w:sectPr w:rsidR="008978D3">
      <w:pgSz w:w="11906" w:h="16838"/>
      <w:pgMar w:top="1701" w:right="1134" w:bottom="1134" w:left="1701" w:header="1134"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8D3"/>
    <w:rsid w:val="00146585"/>
    <w:rsid w:val="003C7C68"/>
    <w:rsid w:val="00500FBF"/>
    <w:rsid w:val="005A39E8"/>
    <w:rsid w:val="007E5E2A"/>
    <w:rsid w:val="008978D3"/>
    <w:rsid w:val="00DB249E"/>
    <w:rsid w:val="00F36B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021E1"/>
  <w15:docId w15:val="{9934093F-5F78-4122-B33F-29505FA80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after="60"/>
      <w:outlineLvl w:val="0"/>
    </w:pPr>
    <w:rPr>
      <w:rFonts w:ascii="Times New Roman" w:eastAsia="Times New Roman" w:hAnsi="Times New Roman" w:cs="Times New Roman"/>
      <w:b/>
      <w:sz w:val="24"/>
      <w:szCs w:val="24"/>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paragraph" w:styleId="Legenda">
    <w:name w:val="caption"/>
    <w:basedOn w:val="Normal"/>
    <w:next w:val="Normal"/>
    <w:uiPriority w:val="35"/>
    <w:unhideWhenUsed/>
    <w:qFormat/>
    <w:rsid w:val="00DB249E"/>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www1.folha.uol.com.br/mercado/2022/02/saida-da-uber-eats-acirra-briga-entre-ifood-e-rappi-e-preocupa-restaurantes.shtml"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2FooyixEVm9tIkyvsGuOyeQTzBA==">AMUW2mWz+9sk9BIErd3TqUlppygn1DSNtl1wzte+Gf80rSJMpWgPifmFMHnM4xAlDXEgUJIu/IQCp3uwNgu3QYKeo3tMb9cAB/EGv0BJI7ZLeFani8W0x6yG3L5wgdX1xA/TvUfrTA7DIWH4uXpEKX1yLuvE0ocIElw9GH5k0Az+DoInx5HZfXI7Rr1rtiSzOXu7Vvsue08wkxnuWYmkwe3oVInVNkrMgQ==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11</Pages>
  <Words>1195</Words>
  <Characters>6812</Characters>
  <Application>Microsoft Office Word</Application>
  <DocSecurity>0</DocSecurity>
  <Lines>56</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Isabelle Haluch</cp:lastModifiedBy>
  <cp:revision>6</cp:revision>
  <dcterms:created xsi:type="dcterms:W3CDTF">2023-05-12T11:59:00Z</dcterms:created>
  <dcterms:modified xsi:type="dcterms:W3CDTF">2023-06-06T13:56:00Z</dcterms:modified>
</cp:coreProperties>
</file>